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4F505" w14:textId="77777777" w:rsidR="00D87874" w:rsidRPr="008E1990" w:rsidRDefault="00000000">
      <w:pPr>
        <w:pStyle w:val="Title"/>
        <w:rPr>
          <w:lang w:val="ru-RU"/>
        </w:rPr>
      </w:pPr>
      <w:r w:rsidRPr="008E1990">
        <w:rPr>
          <w:rStyle w:val="a0"/>
          <w:b w:val="0"/>
          <w:bCs w:val="0"/>
          <w:lang w:val="ru-RU"/>
        </w:rPr>
        <w:t>Пользовательское соглашение сервиса «</w:t>
      </w:r>
      <w:proofErr w:type="spellStart"/>
      <w:r>
        <w:rPr>
          <w:rStyle w:val="a0"/>
          <w:b w:val="0"/>
          <w:bCs w:val="0"/>
        </w:rPr>
        <w:t>Tiriti</w:t>
      </w:r>
      <w:proofErr w:type="spellEnd"/>
      <w:r w:rsidRPr="008E1990">
        <w:rPr>
          <w:rStyle w:val="a0"/>
          <w:b w:val="0"/>
          <w:bCs w:val="0"/>
          <w:lang w:val="ru-RU"/>
        </w:rPr>
        <w:t>»</w:t>
      </w:r>
    </w:p>
    <w:p w14:paraId="25F88C45" w14:textId="77777777" w:rsidR="00D87874" w:rsidRPr="008E1990" w:rsidRDefault="00000000">
      <w:pPr>
        <w:pStyle w:val="Subtitle"/>
        <w:rPr>
          <w:lang w:val="ru-RU"/>
        </w:rPr>
      </w:pPr>
      <w:r w:rsidRPr="008E1990">
        <w:rPr>
          <w:rStyle w:val="a0"/>
          <w:b/>
          <w:bCs/>
          <w:lang w:val="ru-RU"/>
        </w:rPr>
        <w:t>Редакция от 26 июля 2026 г.</w:t>
      </w:r>
    </w:p>
    <w:p w14:paraId="4B2A0989" w14:textId="2B8CAB3A" w:rsidR="00D87874" w:rsidRPr="008E1990" w:rsidRDefault="00000000">
      <w:pPr>
        <w:pStyle w:val="a1"/>
        <w:rPr>
          <w:lang w:val="ru-RU"/>
        </w:rPr>
      </w:pPr>
      <w:r w:rsidRPr="008E1990">
        <w:rPr>
          <w:rStyle w:val="a0"/>
          <w:lang w:val="ru-RU"/>
        </w:rPr>
        <w:t xml:space="preserve">Настоящее Пользовательское соглашение регулирует отношения между гражданином Российской Федерации </w:t>
      </w:r>
      <w:r w:rsidRPr="008E1990">
        <w:rPr>
          <w:rStyle w:val="a0"/>
          <w:b/>
          <w:bCs/>
          <w:lang w:val="ru-RU"/>
        </w:rPr>
        <w:t>Юлдашевым Ринатом Мухамедовичем</w:t>
      </w:r>
      <w:r w:rsidRPr="008E1990">
        <w:rPr>
          <w:rStyle w:val="a0"/>
          <w:lang w:val="ru-RU"/>
        </w:rPr>
        <w:t xml:space="preserve">, адрес для направления юридически значимых сообщений: </w:t>
      </w:r>
      <w:r w:rsidRPr="008E1990">
        <w:rPr>
          <w:rStyle w:val="a0"/>
          <w:b/>
          <w:bCs/>
          <w:lang w:val="ru-RU"/>
        </w:rPr>
        <w:t xml:space="preserve">Россия, г. Москва, ул. Ефремова, д. </w:t>
      </w:r>
      <w:r w:rsidR="008E1990">
        <w:rPr>
          <w:rStyle w:val="a0"/>
          <w:b/>
          <w:bCs/>
          <w:lang w:val="ru-RU"/>
        </w:rPr>
        <w:t>17</w:t>
      </w:r>
      <w:r w:rsidRPr="008E1990">
        <w:rPr>
          <w:rStyle w:val="a0"/>
          <w:b/>
          <w:bCs/>
          <w:lang w:val="ru-RU"/>
        </w:rPr>
        <w:t>, кв. 13, 119048</w:t>
      </w:r>
      <w:r w:rsidRPr="008E1990">
        <w:rPr>
          <w:rStyle w:val="a0"/>
          <w:lang w:val="ru-RU"/>
        </w:rPr>
        <w:t xml:space="preserve">, электронная почта: </w:t>
      </w:r>
      <w:r w:rsidR="000321C4" w:rsidRPr="000321C4">
        <w:rPr>
          <w:rStyle w:val="a0"/>
          <w:b/>
          <w:bCs/>
        </w:rPr>
        <w:t>help</w:t>
      </w:r>
      <w:r w:rsidR="000321C4" w:rsidRPr="000321C4">
        <w:rPr>
          <w:rStyle w:val="a0"/>
          <w:b/>
          <w:bCs/>
          <w:lang w:val="ru-RU"/>
        </w:rPr>
        <w:t>@</w:t>
      </w:r>
      <w:proofErr w:type="spellStart"/>
      <w:r w:rsidR="000321C4" w:rsidRPr="000321C4">
        <w:rPr>
          <w:rStyle w:val="a0"/>
          <w:b/>
          <w:bCs/>
        </w:rPr>
        <w:t>tiriti</w:t>
      </w:r>
      <w:proofErr w:type="spellEnd"/>
      <w:r w:rsidR="000321C4" w:rsidRPr="000321C4">
        <w:rPr>
          <w:rStyle w:val="a0"/>
          <w:b/>
          <w:bCs/>
          <w:lang w:val="ru-RU"/>
        </w:rPr>
        <w:t>.</w:t>
      </w:r>
      <w:r w:rsidR="000321C4" w:rsidRPr="000321C4">
        <w:rPr>
          <w:rStyle w:val="a0"/>
          <w:b/>
          <w:bCs/>
        </w:rPr>
        <w:t>online</w:t>
      </w:r>
      <w:r w:rsidRPr="008E1990">
        <w:rPr>
          <w:rStyle w:val="a0"/>
          <w:lang w:val="ru-RU"/>
        </w:rPr>
        <w:t xml:space="preserve"> (далее </w:t>
      </w:r>
      <w:r>
        <w:rPr>
          <w:rStyle w:val="a0"/>
          <w:lang w:val="ru-RU"/>
        </w:rPr>
        <w:t xml:space="preserve">- </w:t>
      </w:r>
      <w:r w:rsidRPr="008E1990">
        <w:rPr>
          <w:rStyle w:val="a0"/>
          <w:b/>
          <w:bCs/>
          <w:lang w:val="ru-RU"/>
        </w:rPr>
        <w:t>Организатор</w:t>
      </w:r>
      <w:r w:rsidRPr="008E1990">
        <w:rPr>
          <w:rStyle w:val="a0"/>
          <w:lang w:val="ru-RU"/>
        </w:rPr>
        <w:t>), и физическим лицом, использующим сервис «</w:t>
      </w:r>
      <w:proofErr w:type="spellStart"/>
      <w:r>
        <w:rPr>
          <w:rStyle w:val="a0"/>
        </w:rPr>
        <w:t>Tiriti</w:t>
      </w:r>
      <w:proofErr w:type="spellEnd"/>
      <w:r w:rsidRPr="008E1990">
        <w:rPr>
          <w:rStyle w:val="a0"/>
          <w:lang w:val="ru-RU"/>
        </w:rPr>
        <w:t xml:space="preserve">» (далее </w:t>
      </w:r>
      <w:r>
        <w:rPr>
          <w:rStyle w:val="a0"/>
          <w:lang w:val="ru-RU"/>
        </w:rPr>
        <w:t>-</w:t>
      </w:r>
      <w:r w:rsidRPr="008E1990">
        <w:rPr>
          <w:rStyle w:val="a0"/>
          <w:lang w:val="ru-RU"/>
        </w:rPr>
        <w:t xml:space="preserve"> </w:t>
      </w:r>
      <w:r w:rsidRPr="008E1990">
        <w:rPr>
          <w:rStyle w:val="a0"/>
          <w:b/>
          <w:bCs/>
          <w:lang w:val="ru-RU"/>
        </w:rPr>
        <w:t>Пользователь</w:t>
      </w:r>
      <w:r w:rsidRPr="008E1990">
        <w:rPr>
          <w:rStyle w:val="a0"/>
          <w:lang w:val="ru-RU"/>
        </w:rPr>
        <w:t>).</w:t>
      </w:r>
    </w:p>
    <w:p w14:paraId="26BC97C6" w14:textId="77777777" w:rsidR="00D87874" w:rsidRPr="008E1990" w:rsidRDefault="00000000">
      <w:pPr>
        <w:pStyle w:val="a1"/>
        <w:rPr>
          <w:lang w:val="ru-RU"/>
        </w:rPr>
      </w:pPr>
      <w:r w:rsidRPr="008E1990">
        <w:rPr>
          <w:rStyle w:val="a0"/>
          <w:lang w:val="ru-RU"/>
        </w:rPr>
        <w:t>До начала использования Сервиса Пользователь обязан ознакомиться с настоящим Соглашением и Политикой конфиденциальности. Регистрация, авторизация или иное фактическое использование Сервиса означает полное и безоговорочное принятие Соглашения в порядке статей 435 и 438 Гражданского кодекса Российской Федерации. Если Пользователь не согласен с Соглашением, он не должен регистрироваться или использовать Сервис.</w:t>
      </w:r>
    </w:p>
    <w:p w14:paraId="2C1759F4" w14:textId="5ADF8788" w:rsidR="00D87874" w:rsidRPr="008E1990" w:rsidRDefault="00000000">
      <w:pPr>
        <w:pStyle w:val="a1"/>
        <w:rPr>
          <w:rStyle w:val="a0"/>
          <w:b/>
          <w:bCs/>
          <w:lang w:val="ru-RU"/>
        </w:rPr>
      </w:pPr>
      <w:r w:rsidRPr="008E1990">
        <w:rPr>
          <w:rStyle w:val="a0"/>
          <w:lang w:val="ru-RU"/>
        </w:rPr>
        <w:t>Действующая редакция Соглашения размещается по адресу</w:t>
      </w:r>
      <w:r w:rsidR="0019747D" w:rsidRPr="0019747D">
        <w:rPr>
          <w:rStyle w:val="a0"/>
          <w:lang w:val="ru-RU"/>
        </w:rPr>
        <w:t xml:space="preserve"> </w:t>
      </w:r>
      <w:r w:rsidR="0019747D" w:rsidRPr="004A3870">
        <w:rPr>
          <w:rStyle w:val="a0"/>
          <w:lang w:val="ru-RU"/>
        </w:rPr>
        <w:t>https://tiriti.online/legal/</w:t>
      </w:r>
      <w:proofErr w:type="spellStart"/>
      <w:r w:rsidR="0019747D">
        <w:rPr>
          <w:rStyle w:val="a0"/>
        </w:rPr>
        <w:t>tos</w:t>
      </w:r>
      <w:proofErr w:type="spellEnd"/>
      <w:r w:rsidRPr="008E1990">
        <w:rPr>
          <w:rStyle w:val="a0"/>
          <w:lang w:val="ru-RU"/>
        </w:rPr>
        <w:t xml:space="preserve"> </w:t>
      </w:r>
      <w:r w:rsidR="008E1990">
        <w:rPr>
          <w:rStyle w:val="a0"/>
          <w:lang w:val="ru-RU"/>
        </w:rPr>
        <w:br/>
      </w:r>
      <w:r w:rsidRPr="008E1990">
        <w:rPr>
          <w:rStyle w:val="a0"/>
          <w:lang w:val="ru-RU"/>
        </w:rPr>
        <w:t>Политика конфиденциальности размещается по адресу:</w:t>
      </w:r>
      <w:r>
        <w:rPr>
          <w:rStyle w:val="a0"/>
          <w:lang w:val="ru-RU"/>
        </w:rPr>
        <w:t xml:space="preserve"> </w:t>
      </w:r>
      <w:r w:rsidR="0019747D" w:rsidRPr="004A3870">
        <w:rPr>
          <w:rStyle w:val="a0"/>
          <w:lang w:val="ru-RU"/>
        </w:rPr>
        <w:t>https://tiriti.online/legal/privacy-policy</w:t>
      </w:r>
    </w:p>
    <w:p w14:paraId="16E2A302" w14:textId="77777777" w:rsidR="00D87874" w:rsidRDefault="00000000">
      <w:pPr>
        <w:pStyle w:val="a2"/>
      </w:pPr>
      <w:r>
        <w:rPr>
          <w:rStyle w:val="a0"/>
          <w:b w:val="0"/>
          <w:bCs w:val="0"/>
        </w:rPr>
        <w:t xml:space="preserve">1. </w:t>
      </w:r>
      <w:r w:rsidRPr="008E1990">
        <w:rPr>
          <w:rStyle w:val="a0"/>
          <w:b w:val="0"/>
          <w:bCs w:val="0"/>
          <w:lang w:val="ru-RU"/>
        </w:rPr>
        <w:t>Термины и общие положения</w:t>
      </w:r>
    </w:p>
    <w:p w14:paraId="0F945481" w14:textId="3201A380" w:rsidR="00D87874" w:rsidRPr="000321C4" w:rsidRDefault="00000000">
      <w:pPr>
        <w:pStyle w:val="LegalClause"/>
      </w:pPr>
      <w:r w:rsidRPr="008E1990">
        <w:rPr>
          <w:rStyle w:val="a0"/>
          <w:b/>
          <w:bCs/>
          <w:lang w:val="ru-RU"/>
        </w:rPr>
        <w:t>1.1. Сервис</w:t>
      </w:r>
      <w:r w:rsidRPr="008E1990">
        <w:rPr>
          <w:rStyle w:val="a0"/>
          <w:lang w:val="ru-RU"/>
        </w:rPr>
        <w:t xml:space="preserve"> </w:t>
      </w:r>
      <w:r>
        <w:rPr>
          <w:rStyle w:val="a0"/>
          <w:lang w:val="ru-RU"/>
        </w:rPr>
        <w:t>-</w:t>
      </w:r>
      <w:r w:rsidRPr="008E1990">
        <w:rPr>
          <w:rStyle w:val="a0"/>
          <w:lang w:val="ru-RU"/>
        </w:rPr>
        <w:t xml:space="preserve"> программа для электронных вычислительных машин «</w:t>
      </w:r>
      <w:proofErr w:type="spellStart"/>
      <w:r>
        <w:rPr>
          <w:rStyle w:val="a0"/>
        </w:rPr>
        <w:t>Tiriti</w:t>
      </w:r>
      <w:proofErr w:type="spellEnd"/>
      <w:r w:rsidRPr="008E1990">
        <w:rPr>
          <w:rStyle w:val="a0"/>
          <w:lang w:val="ru-RU"/>
        </w:rPr>
        <w:t xml:space="preserve">», предназначенная для мгновенного обмена электронными сообщениями между выбранными отправителем пользователями. Сервис доступен в виде мобильного приложения; информационная страница Сервиса: </w:t>
      </w:r>
      <w:r>
        <w:rPr>
          <w:rStyle w:val="a0"/>
        </w:rPr>
        <w:t>https</w:t>
      </w:r>
      <w:r w:rsidRPr="008E1990">
        <w:rPr>
          <w:rStyle w:val="a0"/>
          <w:lang w:val="ru-RU"/>
        </w:rPr>
        <w:t>:</w:t>
      </w:r>
      <w:r>
        <w:rPr>
          <w:rStyle w:val="a0"/>
          <w:lang w:val="ru-RU"/>
        </w:rPr>
        <w:t>//</w:t>
      </w:r>
      <w:hyperlink r:id="rId7" w:history="1">
        <w:proofErr w:type="spellStart"/>
        <w:proofErr w:type="gramStart"/>
        <w:r>
          <w:rPr>
            <w:rStyle w:val="Hyperlink0"/>
            <w:rFonts w:eastAsia="Arial Unicode MS"/>
          </w:rPr>
          <w:t>tiriti</w:t>
        </w:r>
        <w:proofErr w:type="spellEnd"/>
        <w:r w:rsidRPr="008E1990">
          <w:rPr>
            <w:rStyle w:val="Hyperlink0"/>
            <w:rFonts w:eastAsia="Arial Unicode MS"/>
            <w:lang w:val="ru-RU"/>
          </w:rPr>
          <w:t>.</w:t>
        </w:r>
        <w:r>
          <w:rPr>
            <w:rStyle w:val="Hyperlink0"/>
            <w:rFonts w:eastAsia="Arial Unicode MS"/>
          </w:rPr>
          <w:t>online</w:t>
        </w:r>
        <w:proofErr w:type="gramEnd"/>
      </w:hyperlink>
    </w:p>
    <w:p w14:paraId="487A84FF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>1.</w:t>
      </w:r>
      <w:r>
        <w:rPr>
          <w:rStyle w:val="a0"/>
          <w:b/>
          <w:bCs/>
          <w:lang w:val="ru-RU"/>
        </w:rPr>
        <w:t>2</w:t>
      </w:r>
      <w:r w:rsidRPr="008E1990">
        <w:rPr>
          <w:rStyle w:val="a0"/>
          <w:b/>
          <w:bCs/>
          <w:lang w:val="ru-RU"/>
        </w:rPr>
        <w:t>. Организатор</w:t>
      </w:r>
      <w:r w:rsidRPr="008E1990">
        <w:rPr>
          <w:rStyle w:val="a0"/>
          <w:lang w:val="ru-RU"/>
        </w:rPr>
        <w:t xml:space="preserve"> </w:t>
      </w:r>
      <w:r>
        <w:rPr>
          <w:rStyle w:val="a0"/>
          <w:lang w:val="ru-RU"/>
        </w:rPr>
        <w:t>-</w:t>
      </w:r>
      <w:r w:rsidRPr="008E1990">
        <w:rPr>
          <w:rStyle w:val="a0"/>
          <w:lang w:val="ru-RU"/>
        </w:rPr>
        <w:t xml:space="preserve"> владелец Сервиса, лицо, предоставляющее Пользователю доступ к Сервису, а также организатор распространения информации в сети Интернет в отношении Сервиса в применимом по законодательству Российской Федерации объеме.</w:t>
      </w:r>
    </w:p>
    <w:p w14:paraId="1F4D03F4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>1.</w:t>
      </w:r>
      <w:r>
        <w:rPr>
          <w:rStyle w:val="a0"/>
          <w:b/>
          <w:bCs/>
          <w:lang w:val="ru-RU"/>
        </w:rPr>
        <w:t>3</w:t>
      </w:r>
      <w:r w:rsidRPr="008E1990">
        <w:rPr>
          <w:rStyle w:val="a0"/>
          <w:b/>
          <w:bCs/>
          <w:lang w:val="ru-RU"/>
        </w:rPr>
        <w:t>. Пользователь</w:t>
      </w:r>
      <w:r w:rsidRPr="008E1990">
        <w:rPr>
          <w:rStyle w:val="a0"/>
          <w:lang w:val="ru-RU"/>
        </w:rPr>
        <w:t xml:space="preserve"> </w:t>
      </w:r>
      <w:r>
        <w:rPr>
          <w:rStyle w:val="a0"/>
          <w:lang w:val="ru-RU"/>
        </w:rPr>
        <w:t>-</w:t>
      </w:r>
      <w:r w:rsidRPr="008E1990">
        <w:rPr>
          <w:rStyle w:val="a0"/>
          <w:lang w:val="ru-RU"/>
        </w:rPr>
        <w:t xml:space="preserve"> физическое лицо, обладающее дееспособностью, достаточной для заключения и исполнения Соглашения, зарегистрировавшее Аккаунт или использующее Сервис. Несовершеннолетнее лицо вправе использовать Сервис с участием и согласия законного представителя, когда такое участие или согласие требуется законом.</w:t>
      </w:r>
    </w:p>
    <w:p w14:paraId="689D6EE5" w14:textId="1470D71A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>1.</w:t>
      </w:r>
      <w:r>
        <w:rPr>
          <w:rStyle w:val="a0"/>
          <w:b/>
          <w:bCs/>
          <w:lang w:val="ru-RU"/>
        </w:rPr>
        <w:t>4</w:t>
      </w:r>
      <w:r w:rsidRPr="008E1990">
        <w:rPr>
          <w:rStyle w:val="a0"/>
          <w:b/>
          <w:bCs/>
          <w:lang w:val="ru-RU"/>
        </w:rPr>
        <w:t>. Аккаунт</w:t>
      </w:r>
      <w:r w:rsidRPr="008E1990">
        <w:rPr>
          <w:rStyle w:val="a0"/>
          <w:lang w:val="ru-RU"/>
        </w:rPr>
        <w:t xml:space="preserve"> </w:t>
      </w:r>
      <w:r>
        <w:rPr>
          <w:rStyle w:val="a0"/>
          <w:lang w:val="ru-RU"/>
        </w:rPr>
        <w:t>-</w:t>
      </w:r>
      <w:r w:rsidRPr="008E1990">
        <w:rPr>
          <w:rStyle w:val="a0"/>
          <w:lang w:val="ru-RU"/>
        </w:rPr>
        <w:t xml:space="preserve"> учетная запись Пользователя, создаваемая с использованием номера </w:t>
      </w:r>
      <w:r w:rsidR="008E1990">
        <w:rPr>
          <w:rStyle w:val="a0"/>
          <w:lang w:val="ru-RU"/>
        </w:rPr>
        <w:t>адреса электронной почты</w:t>
      </w:r>
      <w:r w:rsidRPr="008E1990">
        <w:rPr>
          <w:rStyle w:val="a0"/>
          <w:lang w:val="ru-RU"/>
        </w:rPr>
        <w:t xml:space="preserve"> и предназначенная для доступа к Сервису.</w:t>
      </w:r>
    </w:p>
    <w:p w14:paraId="7AB43D6D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>1.</w:t>
      </w:r>
      <w:r>
        <w:rPr>
          <w:rStyle w:val="a0"/>
          <w:b/>
          <w:bCs/>
          <w:lang w:val="ru-RU"/>
        </w:rPr>
        <w:t>5</w:t>
      </w:r>
      <w:r w:rsidRPr="008E1990">
        <w:rPr>
          <w:rStyle w:val="a0"/>
          <w:b/>
          <w:bCs/>
          <w:lang w:val="ru-RU"/>
        </w:rPr>
        <w:t>. Профиль</w:t>
      </w:r>
      <w:r w:rsidRPr="008E1990">
        <w:rPr>
          <w:rStyle w:val="a0"/>
          <w:lang w:val="ru-RU"/>
        </w:rPr>
        <w:t xml:space="preserve"> </w:t>
      </w:r>
      <w:r>
        <w:rPr>
          <w:rStyle w:val="a0"/>
          <w:lang w:val="ru-RU"/>
        </w:rPr>
        <w:t>-</w:t>
      </w:r>
      <w:r w:rsidRPr="008E1990">
        <w:rPr>
          <w:rStyle w:val="a0"/>
          <w:lang w:val="ru-RU"/>
        </w:rPr>
        <w:t xml:space="preserve"> отображаемая в Сервисе совокупность сведений о Пользователе, которую могут составлять отображаемое имя, имя пользователя, фотография и описание, если соответствующие поля предусмотрены и заполнены Пользователем.</w:t>
      </w:r>
    </w:p>
    <w:p w14:paraId="6FA57090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>1.</w:t>
      </w:r>
      <w:r>
        <w:rPr>
          <w:rStyle w:val="a0"/>
          <w:b/>
          <w:bCs/>
          <w:lang w:val="ru-RU"/>
        </w:rPr>
        <w:t>6</w:t>
      </w:r>
      <w:r w:rsidRPr="008E1990">
        <w:rPr>
          <w:rStyle w:val="a0"/>
          <w:b/>
          <w:bCs/>
          <w:lang w:val="ru-RU"/>
        </w:rPr>
        <w:t>. Электронное сообщение</w:t>
      </w:r>
      <w:r w:rsidRPr="008E1990">
        <w:rPr>
          <w:rStyle w:val="a0"/>
          <w:lang w:val="ru-RU"/>
        </w:rPr>
        <w:t xml:space="preserve"> </w:t>
      </w:r>
      <w:r>
        <w:rPr>
          <w:rStyle w:val="a0"/>
          <w:lang w:val="ru-RU"/>
        </w:rPr>
        <w:t>-</w:t>
      </w:r>
      <w:r w:rsidRPr="008E1990">
        <w:rPr>
          <w:rStyle w:val="a0"/>
          <w:lang w:val="ru-RU"/>
        </w:rPr>
        <w:t xml:space="preserve"> текст, изображение, файл или иная информация, которую Пользователь направляет выбранному им получателю посредством Сервиса, если соответствующий формат поддерживается Сервисом.</w:t>
      </w:r>
    </w:p>
    <w:p w14:paraId="38DC28CB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>1.</w:t>
      </w:r>
      <w:r>
        <w:rPr>
          <w:rStyle w:val="a0"/>
          <w:b/>
          <w:bCs/>
          <w:lang w:val="ru-RU"/>
        </w:rPr>
        <w:t>7</w:t>
      </w:r>
      <w:r w:rsidRPr="008E1990">
        <w:rPr>
          <w:rStyle w:val="a0"/>
          <w:b/>
          <w:bCs/>
          <w:lang w:val="ru-RU"/>
        </w:rPr>
        <w:t>. Контент</w:t>
      </w:r>
      <w:r w:rsidRPr="008E1990">
        <w:rPr>
          <w:rStyle w:val="a0"/>
          <w:lang w:val="ru-RU"/>
        </w:rPr>
        <w:t xml:space="preserve"> </w:t>
      </w:r>
      <w:r>
        <w:rPr>
          <w:rStyle w:val="a0"/>
          <w:lang w:val="ru-RU"/>
        </w:rPr>
        <w:t>- э</w:t>
      </w:r>
      <w:r w:rsidRPr="008E1990">
        <w:rPr>
          <w:rStyle w:val="a0"/>
          <w:lang w:val="ru-RU"/>
        </w:rPr>
        <w:t>лектронные сообщения, сведения Профиля и иные материалы, которые Пользователь загружает, направляет, хранит или иным образом передает посредством Сервиса.</w:t>
      </w:r>
    </w:p>
    <w:p w14:paraId="7115BD8C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>1.</w:t>
      </w:r>
      <w:r>
        <w:rPr>
          <w:rStyle w:val="a0"/>
          <w:b/>
          <w:bCs/>
          <w:lang w:val="ru-RU"/>
        </w:rPr>
        <w:t>8</w:t>
      </w:r>
      <w:r w:rsidRPr="008E1990">
        <w:rPr>
          <w:rStyle w:val="a0"/>
          <w:b/>
          <w:bCs/>
          <w:lang w:val="ru-RU"/>
        </w:rPr>
        <w:t xml:space="preserve">. </w:t>
      </w:r>
      <w:r w:rsidRPr="008E1990">
        <w:rPr>
          <w:rStyle w:val="a0"/>
          <w:lang w:val="ru-RU"/>
        </w:rPr>
        <w:t>Соглашение представляет собой публичную оферту Организатора. Каждое использование Сервиса совершается на условиях редакции Соглашения, действующей в соответствующий момент.</w:t>
      </w:r>
    </w:p>
    <w:p w14:paraId="6A15A0D6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lastRenderedPageBreak/>
        <w:t>1.</w:t>
      </w:r>
      <w:r>
        <w:rPr>
          <w:rStyle w:val="a0"/>
          <w:b/>
          <w:bCs/>
          <w:lang w:val="ru-RU"/>
        </w:rPr>
        <w:t>9</w:t>
      </w:r>
      <w:r w:rsidRPr="008E1990">
        <w:rPr>
          <w:rStyle w:val="a0"/>
          <w:b/>
          <w:bCs/>
          <w:lang w:val="ru-RU"/>
        </w:rPr>
        <w:t xml:space="preserve">. </w:t>
      </w:r>
      <w:r w:rsidRPr="008E1990">
        <w:rPr>
          <w:rStyle w:val="a0"/>
          <w:lang w:val="ru-RU"/>
        </w:rPr>
        <w:t>Соглашение регулирует использование Сервиса, но не заменяет отдельное согласие на обработку персональных данных. Когда такое согласие требуется законом, Организатор запрашивает его отдельно до начала соответствующей обработки.</w:t>
      </w:r>
    </w:p>
    <w:p w14:paraId="5AC8310B" w14:textId="77777777" w:rsidR="00D87874" w:rsidRDefault="00000000">
      <w:pPr>
        <w:pStyle w:val="a2"/>
      </w:pPr>
      <w:r>
        <w:rPr>
          <w:rStyle w:val="a0"/>
          <w:b w:val="0"/>
          <w:bCs w:val="0"/>
        </w:rPr>
        <w:t xml:space="preserve">2. </w:t>
      </w:r>
      <w:r w:rsidRPr="008E1990">
        <w:rPr>
          <w:rStyle w:val="a0"/>
          <w:b w:val="0"/>
          <w:bCs w:val="0"/>
          <w:lang w:val="ru-RU"/>
        </w:rPr>
        <w:t>Предмет Соглашения</w:t>
      </w:r>
    </w:p>
    <w:p w14:paraId="4D0E6423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2.1. </w:t>
      </w:r>
      <w:r w:rsidRPr="008E1990">
        <w:rPr>
          <w:rStyle w:val="a0"/>
          <w:lang w:val="ru-RU"/>
        </w:rPr>
        <w:t>Организатор предоставляет Пользователю техническую возможность зарегистрировать Аккаунт, настроить Профиль, отправлять и получать Электронные сообщения, а также использовать иные прямо доступные в мобильном приложении функции.</w:t>
      </w:r>
    </w:p>
    <w:p w14:paraId="3C247732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2.2. </w:t>
      </w:r>
      <w:r w:rsidRPr="008E1990">
        <w:rPr>
          <w:rStyle w:val="a0"/>
          <w:lang w:val="ru-RU"/>
        </w:rPr>
        <w:t>Пользователю предоставляется простая (неисключительная), безвозмездная, непередаваемая и отзывная лицензия на использование мобильного приложения исключительно посредством его штатного интерфейса, в пределах функционального назначения Сервиса и на срок действия Соглашения.</w:t>
      </w:r>
    </w:p>
    <w:p w14:paraId="5DFD82E4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2.3. </w:t>
      </w:r>
      <w:r w:rsidRPr="008E1990">
        <w:rPr>
          <w:rStyle w:val="a0"/>
          <w:lang w:val="ru-RU"/>
        </w:rPr>
        <w:t>Сервис предоставляется бесплатно, если иное прямо не указано для отдельной функции до начала ее использования. Расходы на доступ в Интернет, услуги связи, устройство и программное обеспечение Пользователь несет самостоятельно по тарифам соответствующих третьих лиц.</w:t>
      </w:r>
    </w:p>
    <w:p w14:paraId="61935AD7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2.4. </w:t>
      </w:r>
      <w:r w:rsidRPr="008E1990">
        <w:rPr>
          <w:rStyle w:val="a0"/>
          <w:lang w:val="ru-RU"/>
        </w:rPr>
        <w:t>Организатор предоставляет техническую площадку для обмена сообщениями и не является инициатором, автором или получателем пользовательской переписки, кроме сообщений, направленных самим Организатором. Сервис не предоставляет публичные каналы, публичное размещение сообщений, голосовые или видеозвонки, веб-версию и приложение для персональных компьютеров</w:t>
      </w:r>
    </w:p>
    <w:p w14:paraId="6D10C72A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2.5. </w:t>
      </w:r>
      <w:r w:rsidRPr="008E1990">
        <w:rPr>
          <w:rStyle w:val="a0"/>
          <w:lang w:val="ru-RU"/>
        </w:rPr>
        <w:t>Отдельные функции могут быть недоступны на определенных устройствах, версиях операционной системы, территориях или при отсутствии необходимых разрешений устройства.</w:t>
      </w:r>
    </w:p>
    <w:p w14:paraId="37B58707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2.6. </w:t>
      </w:r>
      <w:r w:rsidRPr="008E1990">
        <w:rPr>
          <w:rStyle w:val="a0"/>
          <w:lang w:val="ru-RU"/>
        </w:rPr>
        <w:t>Условия магазинов приложений, операционной системы, оператора связи и иных третьих лиц регулируют отношения Пользователя с такими лицами и не являются частью Соглашения.</w:t>
      </w:r>
    </w:p>
    <w:p w14:paraId="4A09D941" w14:textId="77777777" w:rsidR="00D87874" w:rsidRDefault="00000000">
      <w:pPr>
        <w:pStyle w:val="a2"/>
      </w:pPr>
      <w:r>
        <w:rPr>
          <w:rStyle w:val="a0"/>
          <w:b w:val="0"/>
          <w:bCs w:val="0"/>
        </w:rPr>
        <w:t xml:space="preserve">3. </w:t>
      </w:r>
      <w:r w:rsidRPr="008E1990">
        <w:rPr>
          <w:rStyle w:val="a0"/>
          <w:b w:val="0"/>
          <w:bCs w:val="0"/>
          <w:lang w:val="ru-RU"/>
        </w:rPr>
        <w:t>Регистрация</w:t>
      </w:r>
      <w:r>
        <w:rPr>
          <w:rStyle w:val="a0"/>
          <w:b w:val="0"/>
          <w:bCs w:val="0"/>
        </w:rPr>
        <w:t xml:space="preserve">, </w:t>
      </w:r>
      <w:r w:rsidRPr="008E1990">
        <w:rPr>
          <w:rStyle w:val="a0"/>
          <w:b w:val="0"/>
          <w:bCs w:val="0"/>
          <w:lang w:val="ru-RU"/>
        </w:rPr>
        <w:t>авторизация и безопасность Аккаунта</w:t>
      </w:r>
    </w:p>
    <w:p w14:paraId="76E077EA" w14:textId="01C0E031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3.1. </w:t>
      </w:r>
      <w:r w:rsidRPr="008E1990">
        <w:rPr>
          <w:rStyle w:val="a0"/>
          <w:lang w:val="ru-RU"/>
        </w:rPr>
        <w:t xml:space="preserve">Для регистрации и авторизации Пользователь предоставляет </w:t>
      </w:r>
      <w:r w:rsidR="008E1990">
        <w:rPr>
          <w:rStyle w:val="a0"/>
          <w:lang w:val="ru-RU"/>
        </w:rPr>
        <w:t>адрес электронной почты</w:t>
      </w:r>
      <w:r w:rsidRPr="008E1990">
        <w:rPr>
          <w:rStyle w:val="a0"/>
          <w:lang w:val="ru-RU"/>
        </w:rPr>
        <w:t xml:space="preserve"> и подтверждает владение им способом, предложенным Сервисом, в том числе посредством одноразового кода.</w:t>
      </w:r>
    </w:p>
    <w:p w14:paraId="1C653C07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3.2. </w:t>
      </w:r>
      <w:r w:rsidRPr="008E1990">
        <w:rPr>
          <w:rStyle w:val="a0"/>
          <w:lang w:val="ru-RU"/>
        </w:rPr>
        <w:t>В случаях и порядке, установленных законодательством Российской Федерации, Организатор осуществляет идентификацию Пользователя по абонентскому номеру с привлечением оператора подвижной радиотелефонной связи или иного уполномоченного лица.</w:t>
      </w:r>
    </w:p>
    <w:p w14:paraId="72BCA14C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3.3. </w:t>
      </w:r>
      <w:r w:rsidRPr="008E1990">
        <w:rPr>
          <w:rStyle w:val="a0"/>
          <w:lang w:val="ru-RU"/>
        </w:rPr>
        <w:t>Пользователь обязан предоставлять достоверные и актуальные сведения, использовать номер телефона на законном основании и своевременно обновлять сведения Профиля.</w:t>
      </w:r>
    </w:p>
    <w:p w14:paraId="4984C8C2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3.4. </w:t>
      </w:r>
      <w:r w:rsidRPr="008E1990">
        <w:rPr>
          <w:rStyle w:val="a0"/>
          <w:lang w:val="ru-RU"/>
        </w:rPr>
        <w:t>Пользователь обязан обеспечивать конфиденциальность одноразовых кодов и иных данных для доступа, не передавать их третьим лицам и не допускать использования Аккаунта другим лицом.</w:t>
      </w:r>
    </w:p>
    <w:p w14:paraId="0616A6C0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3.5. </w:t>
      </w:r>
      <w:r w:rsidRPr="008E1990">
        <w:rPr>
          <w:rStyle w:val="a0"/>
          <w:lang w:val="ru-RU"/>
        </w:rPr>
        <w:t>Действия, совершенные после успешной авторизации в Аккаунте, считаются совершенными Пользователем, пока Организатор не получил достоверные сведения о неправомерном доступе. Это положение не освобождает Организатора от ответственности, которая не может быть исключена законом.</w:t>
      </w:r>
    </w:p>
    <w:p w14:paraId="2E07D949" w14:textId="4E918A3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lastRenderedPageBreak/>
        <w:t xml:space="preserve">3.6. </w:t>
      </w:r>
      <w:r w:rsidRPr="008E1990">
        <w:rPr>
          <w:rStyle w:val="a0"/>
          <w:lang w:val="ru-RU"/>
        </w:rPr>
        <w:t xml:space="preserve">При утрате </w:t>
      </w:r>
      <w:r>
        <w:rPr>
          <w:rStyle w:val="a0"/>
        </w:rPr>
        <w:t>SIM</w:t>
      </w:r>
      <w:r w:rsidRPr="008E1990">
        <w:rPr>
          <w:rStyle w:val="a0"/>
          <w:lang w:val="ru-RU"/>
        </w:rPr>
        <w:t xml:space="preserve">-карты, прекращении обслуживания номера, смене владельца номера или подозрении на несанкционированный доступ Пользователь обязан незамедлительно обратиться к оператору связи и сообщить Организатору по адресу </w:t>
      </w:r>
      <w:r w:rsidR="000321C4" w:rsidRPr="000321C4">
        <w:rPr>
          <w:rStyle w:val="Hyperlink0"/>
          <w:rFonts w:eastAsia="Arial Unicode MS"/>
        </w:rPr>
        <w:t>help</w:t>
      </w:r>
      <w:r w:rsidR="000321C4" w:rsidRPr="000321C4">
        <w:rPr>
          <w:rStyle w:val="Hyperlink0"/>
          <w:rFonts w:eastAsia="Arial Unicode MS"/>
          <w:lang w:val="ru-RU"/>
        </w:rPr>
        <w:t>@</w:t>
      </w:r>
      <w:proofErr w:type="spellStart"/>
      <w:r w:rsidR="000321C4" w:rsidRPr="000321C4">
        <w:rPr>
          <w:rStyle w:val="Hyperlink0"/>
          <w:rFonts w:eastAsia="Arial Unicode MS"/>
        </w:rPr>
        <w:t>tiriti</w:t>
      </w:r>
      <w:proofErr w:type="spellEnd"/>
      <w:r w:rsidR="000321C4" w:rsidRPr="000321C4">
        <w:rPr>
          <w:rStyle w:val="Hyperlink0"/>
          <w:rFonts w:eastAsia="Arial Unicode MS"/>
          <w:lang w:val="ru-RU"/>
        </w:rPr>
        <w:t>.</w:t>
      </w:r>
      <w:r w:rsidR="000321C4" w:rsidRPr="000321C4">
        <w:rPr>
          <w:rStyle w:val="Hyperlink0"/>
          <w:rFonts w:eastAsia="Arial Unicode MS"/>
        </w:rPr>
        <w:t>online</w:t>
      </w:r>
      <w:r w:rsidRPr="008E1990">
        <w:rPr>
          <w:rStyle w:val="a0"/>
          <w:lang w:val="ru-RU"/>
        </w:rPr>
        <w:t>.</w:t>
      </w:r>
    </w:p>
    <w:p w14:paraId="7E278E92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3.7. </w:t>
      </w:r>
      <w:r w:rsidRPr="008E1990">
        <w:rPr>
          <w:rStyle w:val="a0"/>
          <w:lang w:val="ru-RU"/>
        </w:rPr>
        <w:t>Организатор вправе временно ограничить доступ к Аккаунту, запросить повторное подтверждение номера или иные разумно необходимые сведения, если имеются признаки компрометации, мошенничества либо нарушения Соглашения или закона.</w:t>
      </w:r>
    </w:p>
    <w:p w14:paraId="4E957B10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3.8. </w:t>
      </w:r>
      <w:r w:rsidRPr="008E1990">
        <w:rPr>
          <w:rStyle w:val="a0"/>
          <w:lang w:val="ru-RU"/>
        </w:rPr>
        <w:t>Пользователь несет риск утраты доступа, если номер телефона был отключен, передан другому абоненту или более не находится под контролем Пользователя. Организатор принимает разумные меры для предотвращения доступа нового владельца номера к данным прежнего владельца, но восстановление Аккаунта не гарантируется.</w:t>
      </w:r>
    </w:p>
    <w:p w14:paraId="579EF099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3.9. </w:t>
      </w:r>
      <w:r w:rsidRPr="008E1990">
        <w:rPr>
          <w:rStyle w:val="a0"/>
          <w:lang w:val="ru-RU"/>
        </w:rPr>
        <w:t>Если Сервис предоставляет поиск знакомых по номеру телефона или адресной книге, такая функция используется после действия Пользователя и предоставления необходимого системного разрешения. Пользователь вправе не предоставлять разрешение, если оно не является обязательным для выбранной функции.</w:t>
      </w:r>
    </w:p>
    <w:p w14:paraId="07810AFB" w14:textId="77777777" w:rsidR="00D87874" w:rsidRDefault="00000000">
      <w:pPr>
        <w:pStyle w:val="a2"/>
      </w:pPr>
      <w:r>
        <w:rPr>
          <w:rStyle w:val="a0"/>
          <w:b w:val="0"/>
          <w:bCs w:val="0"/>
        </w:rPr>
        <w:t xml:space="preserve">4. </w:t>
      </w:r>
      <w:r w:rsidRPr="008E1990">
        <w:rPr>
          <w:rStyle w:val="a0"/>
          <w:b w:val="0"/>
          <w:bCs w:val="0"/>
          <w:lang w:val="ru-RU"/>
        </w:rPr>
        <w:t>Права и обязанности Пользователя</w:t>
      </w:r>
    </w:p>
    <w:p w14:paraId="7C8EFA26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4.1. </w:t>
      </w:r>
      <w:r w:rsidRPr="008E1990">
        <w:rPr>
          <w:rStyle w:val="a0"/>
          <w:lang w:val="ru-RU"/>
        </w:rPr>
        <w:t>Пользователь вправе:</w:t>
      </w:r>
    </w:p>
    <w:p w14:paraId="141F8223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использовать Сервис в пределах доступной функциональности и Соглашения;</w:t>
      </w:r>
    </w:p>
    <w:p w14:paraId="17D035A2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отправлять Электронные сообщения выбранным получателям и получать адресованные ему сообщения;</w:t>
      </w:r>
    </w:p>
    <w:p w14:paraId="29A6552E" w14:textId="77777777" w:rsidR="00D87874" w:rsidRDefault="00000000">
      <w:pPr>
        <w:pStyle w:val="a1"/>
        <w:numPr>
          <w:ilvl w:val="0"/>
          <w:numId w:val="2"/>
        </w:numPr>
        <w:spacing w:after="60"/>
      </w:pPr>
      <w:proofErr w:type="spellStart"/>
      <w:r>
        <w:rPr>
          <w:rStyle w:val="a0"/>
        </w:rPr>
        <w:t>изменять</w:t>
      </w:r>
      <w:proofErr w:type="spellEnd"/>
      <w:r>
        <w:rPr>
          <w:rStyle w:val="a0"/>
        </w:rPr>
        <w:t xml:space="preserve"> </w:t>
      </w:r>
      <w:proofErr w:type="spellStart"/>
      <w:r>
        <w:rPr>
          <w:rStyle w:val="a0"/>
        </w:rPr>
        <w:t>доступные</w:t>
      </w:r>
      <w:proofErr w:type="spellEnd"/>
      <w:r>
        <w:rPr>
          <w:rStyle w:val="a0"/>
        </w:rPr>
        <w:t xml:space="preserve"> </w:t>
      </w:r>
      <w:proofErr w:type="spellStart"/>
      <w:r>
        <w:rPr>
          <w:rStyle w:val="a0"/>
        </w:rPr>
        <w:t>сведения</w:t>
      </w:r>
      <w:proofErr w:type="spellEnd"/>
      <w:r>
        <w:rPr>
          <w:rStyle w:val="a0"/>
        </w:rPr>
        <w:t xml:space="preserve"> </w:t>
      </w:r>
      <w:proofErr w:type="spellStart"/>
      <w:r>
        <w:rPr>
          <w:rStyle w:val="a0"/>
        </w:rPr>
        <w:t>Профиля</w:t>
      </w:r>
      <w:proofErr w:type="spellEnd"/>
      <w:r>
        <w:rPr>
          <w:rStyle w:val="a0"/>
        </w:rPr>
        <w:t>;</w:t>
      </w:r>
    </w:p>
    <w:p w14:paraId="6D1E8A91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 xml:space="preserve">управлять разрешениями устройства и </w:t>
      </w:r>
      <w:r>
        <w:rPr>
          <w:rStyle w:val="a0"/>
        </w:rPr>
        <w:t>push</w:t>
      </w:r>
      <w:r w:rsidRPr="008E1990">
        <w:rPr>
          <w:rStyle w:val="a0"/>
          <w:lang w:val="ru-RU"/>
        </w:rPr>
        <w:t>-уведомлениями;</w:t>
      </w:r>
    </w:p>
    <w:p w14:paraId="47B6DA1B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блокировать других Пользователей, если такая функция доступна;</w:t>
      </w:r>
    </w:p>
    <w:p w14:paraId="4CDA1A32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обращаться к Организатору по вопросам работы Сервиса, удаления Аккаунта и защиты своих прав;</w:t>
      </w:r>
    </w:p>
    <w:p w14:paraId="662BC894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прекратить использование Сервиса и удалить Аккаунт в порядке раздела 10.</w:t>
      </w:r>
    </w:p>
    <w:p w14:paraId="38BABC7E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4.2. </w:t>
      </w:r>
      <w:r w:rsidRPr="008E1990">
        <w:rPr>
          <w:rStyle w:val="a0"/>
          <w:lang w:val="ru-RU"/>
        </w:rPr>
        <w:t>Пользователь обязан соблюдать законодательство Российской Федерации, права и законные интересы Организатора, других Пользователей и третьих лиц, а также требования Соглашения.</w:t>
      </w:r>
    </w:p>
    <w:p w14:paraId="6EDE08BC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4.3. </w:t>
      </w:r>
      <w:r w:rsidRPr="008E1990">
        <w:rPr>
          <w:rStyle w:val="a0"/>
          <w:lang w:val="ru-RU"/>
        </w:rPr>
        <w:t>Пользователь самостоятельно определяет содержание и получателей своих сообщений, оценивает законность их направления и несет ответственность за Контент и последствия взаимодействия с другими Пользователями.</w:t>
      </w:r>
    </w:p>
    <w:p w14:paraId="570201C4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4.4. </w:t>
      </w:r>
      <w:r w:rsidRPr="008E1990">
        <w:rPr>
          <w:rStyle w:val="a0"/>
          <w:lang w:val="ru-RU"/>
        </w:rPr>
        <w:t>Если у Пользователя имеются разумные сомнения в законности отправки материала или совершения действия, Пользователь должен воздержаться от такого действия до устранения сомнений.</w:t>
      </w:r>
    </w:p>
    <w:p w14:paraId="030AA495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4.5. </w:t>
      </w:r>
      <w:r w:rsidRPr="008E1990">
        <w:rPr>
          <w:rStyle w:val="a0"/>
          <w:lang w:val="ru-RU"/>
        </w:rPr>
        <w:t>Пользователь не вправе использовать Сервис для:</w:t>
      </w:r>
    </w:p>
    <w:p w14:paraId="4A589C94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распространения информации, запрещенной законодательством Российской Федерации, включая экстремистские материалы, материалы террористического характера, материалы с сексуальным насилием над несовершеннолетними, незаконную пропаганду наркотических средств, инструкции по совершению преступлений или самоубийству;</w:t>
      </w:r>
    </w:p>
    <w:p w14:paraId="447BB94D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lastRenderedPageBreak/>
        <w:t>угроз, травли, преследования, разжигания ненависти или вражды, оправдания насилия и иных посягательств на права и безопасность лиц;</w:t>
      </w:r>
    </w:p>
    <w:p w14:paraId="5980A027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мошенничества, введения в заблуждение, незаконного сбора средств, фишинга, вымогательства либо выдачи себя за другое лицо;</w:t>
      </w:r>
    </w:p>
    <w:p w14:paraId="368CE890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нежелательных массовых или повторяющихся рассылок, рекламы без необходимого согласия адресата и иных форм спама;</w:t>
      </w:r>
    </w:p>
    <w:p w14:paraId="56C2A178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нарушения авторских, смежных, исключительных прав, прав на изображение, частную жизнь, персональные данные или иной охраняемой законом информации;</w:t>
      </w:r>
    </w:p>
    <w:p w14:paraId="03B96B8A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передачи вредоносного кода, файлов или ссылок, способных нарушить работу Сервиса, устройств, сетей или программного обеспечения;</w:t>
      </w:r>
    </w:p>
    <w:p w14:paraId="7B5F32AB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незаконного сбора, систематизации, публикации или иной обработки персональных данных других лиц;</w:t>
      </w:r>
    </w:p>
    <w:p w14:paraId="0E27CA67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обхода идентификации, ограничений доступа, мер безопасности или технических ограничений Сервиса.</w:t>
      </w:r>
    </w:p>
    <w:p w14:paraId="278C83B2" w14:textId="77777777" w:rsidR="00D87874" w:rsidRDefault="00000000">
      <w:pPr>
        <w:pStyle w:val="LegalClause"/>
      </w:pPr>
      <w:r>
        <w:rPr>
          <w:rStyle w:val="a0"/>
          <w:b/>
          <w:bCs/>
        </w:rPr>
        <w:t xml:space="preserve">4.6. </w:t>
      </w:r>
      <w:proofErr w:type="spellStart"/>
      <w:r>
        <w:rPr>
          <w:rStyle w:val="a0"/>
        </w:rPr>
        <w:t>Пользователю</w:t>
      </w:r>
      <w:proofErr w:type="spellEnd"/>
      <w:r>
        <w:rPr>
          <w:rStyle w:val="a0"/>
        </w:rPr>
        <w:t xml:space="preserve"> </w:t>
      </w:r>
      <w:proofErr w:type="spellStart"/>
      <w:r>
        <w:rPr>
          <w:rStyle w:val="a0"/>
        </w:rPr>
        <w:t>запрещается</w:t>
      </w:r>
      <w:proofErr w:type="spellEnd"/>
      <w:r>
        <w:rPr>
          <w:rStyle w:val="a0"/>
        </w:rPr>
        <w:t>:</w:t>
      </w:r>
    </w:p>
    <w:p w14:paraId="54A518EE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получать или пытаться получить несанкционированный доступ к чужому Аккаунту, переписке, данным Организатора или инфраструктуре Сервиса;</w:t>
      </w:r>
    </w:p>
    <w:p w14:paraId="5CBA576C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использовать автоматизированные скрипты, программы, боты, эмуляторы либо иные средства для массовых действий, сбора данных или взаимодействия с Сервисом без письменного разрешения Организатора;</w:t>
      </w:r>
    </w:p>
    <w:p w14:paraId="73B8B8D3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вмешиваться в нормальную работу Сервиса, создавать чрезмерную нагрузку, исследовать уязвимости без предварительного согласования или использовать обнаруженную уязвимость;</w:t>
      </w:r>
    </w:p>
    <w:p w14:paraId="10977AC1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 xml:space="preserve">копировать, изменять, </w:t>
      </w:r>
      <w:proofErr w:type="spellStart"/>
      <w:r w:rsidRPr="008E1990">
        <w:rPr>
          <w:rStyle w:val="a0"/>
          <w:lang w:val="ru-RU"/>
        </w:rPr>
        <w:t>декомпилировать</w:t>
      </w:r>
      <w:proofErr w:type="spellEnd"/>
      <w:r w:rsidRPr="008E1990">
        <w:rPr>
          <w:rStyle w:val="a0"/>
          <w:lang w:val="ru-RU"/>
        </w:rPr>
        <w:t>, дизассемблировать, выполнять обратную разработку Сервиса либо создавать производные продукты, кроме случаев, прямо допускаемых законом;</w:t>
      </w:r>
    </w:p>
    <w:p w14:paraId="1E4CFA95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продавать, передавать, сдавать в аренду или иным образом предоставлять третьим лицам доступ к Аккаунту или праву использования Сервиса;</w:t>
      </w:r>
    </w:p>
    <w:p w14:paraId="0A35F003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использовать Сервис иначе, чем через предоставленный Организатором штатный интерфейс, если иное письменно не согласовано с Организатором.</w:t>
      </w:r>
    </w:p>
    <w:p w14:paraId="52455A50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4.7. </w:t>
      </w:r>
      <w:r w:rsidRPr="008E1990">
        <w:rPr>
          <w:rStyle w:val="a0"/>
          <w:lang w:val="ru-RU"/>
        </w:rPr>
        <w:t>Передавая персональные данные или Контент третьего лица, Пользователь подтверждает наличие законного основания для такой передачи и обязан учитывать разумные ожидания конфиденциальности соответствующего лица.</w:t>
      </w:r>
    </w:p>
    <w:p w14:paraId="49A683E2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4.8. </w:t>
      </w:r>
      <w:r w:rsidRPr="008E1990">
        <w:rPr>
          <w:rStyle w:val="a0"/>
          <w:lang w:val="ru-RU"/>
        </w:rPr>
        <w:t>Пользователь обязан соблюдать меры цифровой безопасности: устанавливать обновления приложения и операционной системы, защищать устройство кодом доступа, не сообщать коды подтверждения и проверять получателей перед отправкой сообщений.</w:t>
      </w:r>
    </w:p>
    <w:p w14:paraId="141E4042" w14:textId="77777777" w:rsidR="00D87874" w:rsidRDefault="00000000">
      <w:pPr>
        <w:pStyle w:val="a2"/>
      </w:pPr>
      <w:r>
        <w:rPr>
          <w:rStyle w:val="a0"/>
          <w:b w:val="0"/>
          <w:bCs w:val="0"/>
        </w:rPr>
        <w:lastRenderedPageBreak/>
        <w:t xml:space="preserve">5. </w:t>
      </w:r>
      <w:r w:rsidRPr="008E1990">
        <w:rPr>
          <w:rStyle w:val="a0"/>
          <w:b w:val="0"/>
          <w:bCs w:val="0"/>
          <w:lang w:val="ru-RU"/>
        </w:rPr>
        <w:t>Контент и интеллектуальные права</w:t>
      </w:r>
    </w:p>
    <w:p w14:paraId="6793DE92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5.1. </w:t>
      </w:r>
      <w:r w:rsidRPr="008E1990">
        <w:rPr>
          <w:rStyle w:val="a0"/>
          <w:lang w:val="ru-RU"/>
        </w:rPr>
        <w:t>Исключительные права на Сервис, включая программный код, алгоритмы, базы данных, интерфейс, графическое оформление, тексты Организатора, доменное имя и средства индивидуализации, принадлежат Организатору или соответствующим правообладателям.</w:t>
      </w:r>
    </w:p>
    <w:p w14:paraId="2ECE6287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5.2. </w:t>
      </w:r>
      <w:r w:rsidRPr="008E1990">
        <w:rPr>
          <w:rStyle w:val="a0"/>
          <w:lang w:val="ru-RU"/>
        </w:rPr>
        <w:t xml:space="preserve">Соглашение не передает Пользователю исключительные права на Сервис или его элементы и не разрешает использование наименования, логотипа, доменного имени или иных обозначений </w:t>
      </w:r>
      <w:proofErr w:type="spellStart"/>
      <w:r>
        <w:rPr>
          <w:rStyle w:val="a0"/>
        </w:rPr>
        <w:t>Tiriti</w:t>
      </w:r>
      <w:proofErr w:type="spellEnd"/>
      <w:r w:rsidRPr="008E1990">
        <w:rPr>
          <w:rStyle w:val="a0"/>
          <w:lang w:val="ru-RU"/>
        </w:rPr>
        <w:t xml:space="preserve"> вне штатного интерфейса Сервиса.</w:t>
      </w:r>
    </w:p>
    <w:p w14:paraId="3EA6A691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5.3. </w:t>
      </w:r>
      <w:r w:rsidRPr="008E1990">
        <w:rPr>
          <w:rStyle w:val="a0"/>
          <w:lang w:val="ru-RU"/>
        </w:rPr>
        <w:t>Права на Контент Пользователя сохраняются за Пользователем или соответствующим правообладателем. Организатор не приобретает право использовать такой Контент в рекламе, публиковать его либо передавать неопределенному кругу лиц только на основании Соглашения.</w:t>
      </w:r>
    </w:p>
    <w:p w14:paraId="1A50D422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5.4. </w:t>
      </w:r>
      <w:r w:rsidRPr="008E1990">
        <w:rPr>
          <w:rStyle w:val="a0"/>
          <w:lang w:val="ru-RU"/>
        </w:rPr>
        <w:t>Для технической работы Сервиса Пользователь предоставляет Организатору безвозмездное, неисключительное право хранить, воспроизводить техническими средствами, преобразовывать формат, создавать резервные копии, передавать выбранным Пользователем получателям и отображать Контент на устройствах отправителя и получателя.</w:t>
      </w:r>
    </w:p>
    <w:p w14:paraId="29E6CC75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5.5. </w:t>
      </w:r>
      <w:r w:rsidRPr="008E1990">
        <w:rPr>
          <w:rStyle w:val="a0"/>
          <w:lang w:val="ru-RU"/>
        </w:rPr>
        <w:t xml:space="preserve">Право по пункту 5.4 предоставляется только в объеме, необходимом для работы и защиты Сервиса, исполнения запросов Пользователя и обязанностей Организатора по закону. Оно действует в течение срока доступности Контента в Сервисе и обязательного хранения, а в отношении резервных копий </w:t>
      </w:r>
      <w:r>
        <w:rPr>
          <w:rStyle w:val="a0"/>
          <w:lang w:val="ru-RU"/>
        </w:rPr>
        <w:t>-</w:t>
      </w:r>
      <w:r w:rsidRPr="008E1990">
        <w:rPr>
          <w:rStyle w:val="a0"/>
          <w:lang w:val="ru-RU"/>
        </w:rPr>
        <w:t xml:space="preserve"> до их удаления в рамках установленного цикла.</w:t>
      </w:r>
    </w:p>
    <w:p w14:paraId="163E6F83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5.6. </w:t>
      </w:r>
      <w:r w:rsidRPr="008E1990">
        <w:rPr>
          <w:rStyle w:val="a0"/>
          <w:lang w:val="ru-RU"/>
        </w:rPr>
        <w:t>Пользователь гарантирует, что обладает правами и разрешениями, необходимыми для передачи Контента и предоставления Организатору прав по пункту 5.4.</w:t>
      </w:r>
    </w:p>
    <w:p w14:paraId="7448A13F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5.7. </w:t>
      </w:r>
      <w:r w:rsidRPr="008E1990">
        <w:rPr>
          <w:rStyle w:val="a0"/>
          <w:lang w:val="ru-RU"/>
        </w:rPr>
        <w:t>Организатор не осуществляет всеобщую предварительную проверку личной переписки. Это не препятствует применению автоматизированных средств безопасности, проверке конкретных материалов по жалобе, предотвращению злоупотреблений и исполнению требований закона.</w:t>
      </w:r>
    </w:p>
    <w:p w14:paraId="215ED19E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5.8. </w:t>
      </w:r>
      <w:r w:rsidRPr="008E1990">
        <w:rPr>
          <w:rStyle w:val="a0"/>
          <w:lang w:val="ru-RU"/>
        </w:rPr>
        <w:t>При получении надлежащего обращения правообладателя или иного заинтересованного лица Организатор вправе запросить подтверждающие документы, ограничить доступ к спорному Контенту и принять иные предусмотренные законом меры.</w:t>
      </w:r>
    </w:p>
    <w:p w14:paraId="4D9C6B3F" w14:textId="77777777" w:rsidR="00D87874" w:rsidRDefault="00000000">
      <w:pPr>
        <w:pStyle w:val="a2"/>
      </w:pPr>
      <w:r>
        <w:rPr>
          <w:rStyle w:val="a0"/>
          <w:b w:val="0"/>
          <w:bCs w:val="0"/>
        </w:rPr>
        <w:t xml:space="preserve">6. </w:t>
      </w:r>
      <w:r w:rsidRPr="008E1990">
        <w:rPr>
          <w:rStyle w:val="a0"/>
          <w:b w:val="0"/>
          <w:bCs w:val="0"/>
          <w:lang w:val="ru-RU"/>
        </w:rPr>
        <w:t>Права и обязанности Организатора</w:t>
      </w:r>
    </w:p>
    <w:p w14:paraId="04CB295B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6.1. </w:t>
      </w:r>
      <w:r w:rsidRPr="008E1990">
        <w:rPr>
          <w:rStyle w:val="a0"/>
          <w:lang w:val="ru-RU"/>
        </w:rPr>
        <w:t>Организатор обязан:</w:t>
      </w:r>
    </w:p>
    <w:p w14:paraId="00FE36E5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предоставлять доступ к Сервису в соответствии с Соглашением при наличии технической возможности;</w:t>
      </w:r>
    </w:p>
    <w:p w14:paraId="338C9076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соблюдать конфиденциальность сообщений и требования законодательства Российской Федерации;</w:t>
      </w:r>
    </w:p>
    <w:p w14:paraId="328ECB39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принимать необходимые правовые, организационные и технические меры защиты информации;</w:t>
      </w:r>
    </w:p>
    <w:p w14:paraId="2B170C35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исполнять предусмотренные законом обязанности организатора распространения информации и организатора сервиса обмена мгновенными сообщениями;</w:t>
      </w:r>
    </w:p>
    <w:p w14:paraId="2E3C1BD1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рассматривать обращения Пользователей в предусмотренные законом сроки;</w:t>
      </w:r>
    </w:p>
    <w:p w14:paraId="5303F8DA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lastRenderedPageBreak/>
        <w:t>предоставлять Пользователю информацию о существенных изменениях Соглашения и Сервиса доступным способом, когда такое уведомление требуется.</w:t>
      </w:r>
    </w:p>
    <w:p w14:paraId="5A6EB62C" w14:textId="77777777" w:rsidR="00D87874" w:rsidRDefault="00000000">
      <w:pPr>
        <w:pStyle w:val="LegalClause"/>
      </w:pPr>
      <w:r>
        <w:rPr>
          <w:rStyle w:val="a0"/>
          <w:b/>
          <w:bCs/>
        </w:rPr>
        <w:t xml:space="preserve">6.2. </w:t>
      </w:r>
      <w:proofErr w:type="spellStart"/>
      <w:r>
        <w:rPr>
          <w:rStyle w:val="a0"/>
        </w:rPr>
        <w:t>Организатор</w:t>
      </w:r>
      <w:proofErr w:type="spellEnd"/>
      <w:r>
        <w:rPr>
          <w:rStyle w:val="a0"/>
        </w:rPr>
        <w:t xml:space="preserve"> </w:t>
      </w:r>
      <w:proofErr w:type="spellStart"/>
      <w:r>
        <w:rPr>
          <w:rStyle w:val="a0"/>
        </w:rPr>
        <w:t>вправе</w:t>
      </w:r>
      <w:proofErr w:type="spellEnd"/>
      <w:r>
        <w:rPr>
          <w:rStyle w:val="a0"/>
        </w:rPr>
        <w:t>:</w:t>
      </w:r>
    </w:p>
    <w:p w14:paraId="644F9897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обновлять, исправлять, тестировать и изменять Сервис, его интерфейс и доступную функциональность;</w:t>
      </w:r>
    </w:p>
    <w:p w14:paraId="5C9DB431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проводить технические работы и временно ограничивать доступ, если это необходимо для безопасности, устойчивости, обновления или исполнения закона;</w:t>
      </w:r>
    </w:p>
    <w:p w14:paraId="2916A5C0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 xml:space="preserve">направлять сервисные и юридически значимые уведомления через интерфейс Сервиса, </w:t>
      </w:r>
      <w:r>
        <w:rPr>
          <w:rStyle w:val="a0"/>
        </w:rPr>
        <w:t>push</w:t>
      </w:r>
      <w:r w:rsidRPr="008E1990">
        <w:rPr>
          <w:rStyle w:val="a0"/>
          <w:lang w:val="ru-RU"/>
        </w:rPr>
        <w:t xml:space="preserve">-уведомления, </w:t>
      </w:r>
      <w:r>
        <w:rPr>
          <w:rStyle w:val="a0"/>
        </w:rPr>
        <w:t>SMS</w:t>
      </w:r>
      <w:r w:rsidRPr="008E1990">
        <w:rPr>
          <w:rStyle w:val="a0"/>
          <w:lang w:val="ru-RU"/>
        </w:rPr>
        <w:t xml:space="preserve"> или иные доступные контактные каналы;</w:t>
      </w:r>
    </w:p>
    <w:p w14:paraId="64E18A71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принимать меры против спама, мошенничества, вредоносной активности и нарушения прав;</w:t>
      </w:r>
    </w:p>
    <w:p w14:paraId="3B890D22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запрашивать сведения, необходимые для проверки принадлежности Аккаунта, рассмотрения жалобы или исполнения законного требования;</w:t>
      </w:r>
    </w:p>
    <w:p w14:paraId="13C9A367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ограничивать доставку сообщения, доступ к Контенту, отдельной функции или Аккаунту в случаях, предусмотренных Соглашением или законом;</w:t>
      </w:r>
    </w:p>
    <w:p w14:paraId="398E55EC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прекращать развитие отдельной функции или Сервиса в порядке раздела 10.</w:t>
      </w:r>
    </w:p>
    <w:p w14:paraId="24831EB8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6.3. </w:t>
      </w:r>
      <w:r w:rsidRPr="008E1990">
        <w:rPr>
          <w:rStyle w:val="a0"/>
          <w:lang w:val="ru-RU"/>
        </w:rPr>
        <w:t>Организатор не вмешивается в отношения между Пользователями и не становится стороной сделок, договоренностей или конфликтов, возникших в результате их общения.</w:t>
      </w:r>
    </w:p>
    <w:p w14:paraId="553E4678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6.4. </w:t>
      </w:r>
      <w:r w:rsidRPr="008E1990">
        <w:rPr>
          <w:rStyle w:val="a0"/>
          <w:lang w:val="ru-RU"/>
        </w:rPr>
        <w:t>Если Организатор обоснованно полагает, что нарушение требует немедленного реагирования, доступ может быть ограничен без предварительного уведомления. В остальных случаях Организатор по возможности уведомляет Пользователя о причине и доступном способе обжалования.</w:t>
      </w:r>
    </w:p>
    <w:p w14:paraId="51224A53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6.5. </w:t>
      </w:r>
      <w:r w:rsidRPr="008E1990">
        <w:rPr>
          <w:rStyle w:val="a0"/>
          <w:lang w:val="ru-RU"/>
        </w:rPr>
        <w:t>Организатор вправе хранить и предоставлять информацию в объеме и сроки, установленные законодательством Российской Федерации, в том числе после удаления сообщения или Аккаунта.</w:t>
      </w:r>
    </w:p>
    <w:p w14:paraId="2B8A3F1A" w14:textId="77777777" w:rsidR="00D87874" w:rsidRDefault="00000000">
      <w:pPr>
        <w:pStyle w:val="a2"/>
      </w:pPr>
      <w:r>
        <w:rPr>
          <w:rStyle w:val="a0"/>
          <w:b w:val="0"/>
          <w:bCs w:val="0"/>
        </w:rPr>
        <w:t xml:space="preserve">7. </w:t>
      </w:r>
      <w:r w:rsidRPr="008E1990">
        <w:rPr>
          <w:rStyle w:val="a0"/>
          <w:b w:val="0"/>
          <w:bCs w:val="0"/>
          <w:lang w:val="ru-RU"/>
        </w:rPr>
        <w:t>Персональные данные</w:t>
      </w:r>
      <w:r>
        <w:rPr>
          <w:rStyle w:val="a0"/>
          <w:b w:val="0"/>
          <w:bCs w:val="0"/>
        </w:rPr>
        <w:t xml:space="preserve">, </w:t>
      </w:r>
      <w:r w:rsidRPr="008E1990">
        <w:rPr>
          <w:rStyle w:val="a0"/>
          <w:b w:val="0"/>
          <w:bCs w:val="0"/>
          <w:lang w:val="ru-RU"/>
        </w:rPr>
        <w:t>разрешения устройства и уведомления</w:t>
      </w:r>
    </w:p>
    <w:p w14:paraId="71A37FF7" w14:textId="0802B8E9" w:rsidR="00D87874" w:rsidRPr="0019747D" w:rsidRDefault="00000000">
      <w:pPr>
        <w:pStyle w:val="LegalClause"/>
        <w:rPr>
          <w:rStyle w:val="a0"/>
          <w:b/>
          <w:bCs/>
          <w:lang w:val="ru-RU"/>
        </w:rPr>
      </w:pPr>
      <w:r w:rsidRPr="0019747D">
        <w:rPr>
          <w:rStyle w:val="a0"/>
          <w:lang w:val="ru-RU"/>
        </w:rPr>
        <w:t xml:space="preserve">7.1. Порядок обработки персональных данных и иной информации о Пользователе определяется Политикой конфиденциальности, размещенной по адресу: </w:t>
      </w:r>
      <w:r w:rsidR="00CC6B03" w:rsidRPr="0019747D">
        <w:rPr>
          <w:rStyle w:val="a0"/>
          <w:lang w:val="ru-RU"/>
        </w:rPr>
        <w:t>https://tiriti.online</w:t>
      </w:r>
      <w:r w:rsidR="00CC6B03" w:rsidRPr="0019747D">
        <w:rPr>
          <w:rStyle w:val="a0"/>
          <w:lang w:val="ru-RU"/>
        </w:rPr>
        <w:t>/</w:t>
      </w:r>
      <w:r w:rsidR="0019747D" w:rsidRPr="0019747D">
        <w:rPr>
          <w:rStyle w:val="a0"/>
          <w:lang w:val="ru-RU"/>
        </w:rPr>
        <w:t>legal/privacy-policy</w:t>
      </w:r>
    </w:p>
    <w:p w14:paraId="2871176D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7.2. </w:t>
      </w:r>
      <w:r w:rsidRPr="008E1990">
        <w:rPr>
          <w:rStyle w:val="a0"/>
          <w:lang w:val="ru-RU"/>
        </w:rPr>
        <w:t>Принятие Соглашения подтверждает ознакомление с Политикой конфиденциальности, но само по себе не заменяет отдельное согласие на обработку персональных данных, если оно требуется законом.</w:t>
      </w:r>
    </w:p>
    <w:p w14:paraId="159C6B45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7.3. </w:t>
      </w:r>
      <w:r w:rsidRPr="008E1990">
        <w:rPr>
          <w:rStyle w:val="a0"/>
          <w:lang w:val="ru-RU"/>
        </w:rPr>
        <w:t>Сервис может запрашивать доступ к контактам, камере, фотографиям и файлам только для функции, выбранной Пользователем. Отказ от необязательного разрешения может ограничить соответствующую функцию, но не должен препятствовать использованию иных доступных функций, для которых это разрешение не требуется.</w:t>
      </w:r>
    </w:p>
    <w:p w14:paraId="2CCBF229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7.4. </w:t>
      </w:r>
      <w:r>
        <w:rPr>
          <w:rStyle w:val="a0"/>
        </w:rPr>
        <w:t>Push</w:t>
      </w:r>
      <w:r w:rsidRPr="008E1990">
        <w:rPr>
          <w:rStyle w:val="a0"/>
          <w:lang w:val="ru-RU"/>
        </w:rPr>
        <w:t>-уведомления можно отключить в настройках устройства. В зависимости от настроек устройства уведомление может отображать имя отправителя и фрагмент сообщения на заблокированном экране; Пользователь самостоятельно выбирает настройки отображения уведомлений.</w:t>
      </w:r>
    </w:p>
    <w:p w14:paraId="2715DC4C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lastRenderedPageBreak/>
        <w:t xml:space="preserve">7.5. </w:t>
      </w:r>
      <w:r w:rsidRPr="008E1990">
        <w:rPr>
          <w:rStyle w:val="a0"/>
          <w:lang w:val="ru-RU"/>
        </w:rPr>
        <w:t>Передача данных между приложением и инфраструктурой Сервиса осуществляется с применением предусмотренных Организатором мер защиты. Если в интерфейсе прямо не указано иное, Соглашение не является заявлением о применении сквозного шифрования, при котором Организатор технически не может получить доступ к содержанию сообщений.</w:t>
      </w:r>
    </w:p>
    <w:p w14:paraId="0CB11B71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7.6. </w:t>
      </w:r>
      <w:r w:rsidRPr="008E1990">
        <w:rPr>
          <w:rStyle w:val="a0"/>
          <w:lang w:val="ru-RU"/>
        </w:rPr>
        <w:t>Организатор вправе направлять обязательные сервисные сообщения, связанные с безопасностью, изменением условий, работой Аккаунта или исполнением закона. Такие сообщения не являются рекламой.</w:t>
      </w:r>
    </w:p>
    <w:p w14:paraId="01766AA3" w14:textId="77777777" w:rsidR="00D87874" w:rsidRDefault="00000000">
      <w:pPr>
        <w:pStyle w:val="a2"/>
      </w:pPr>
      <w:r>
        <w:rPr>
          <w:rStyle w:val="a0"/>
          <w:b w:val="0"/>
          <w:bCs w:val="0"/>
        </w:rPr>
        <w:t xml:space="preserve">8. </w:t>
      </w:r>
      <w:r w:rsidRPr="008E1990">
        <w:rPr>
          <w:rStyle w:val="a0"/>
          <w:b w:val="0"/>
          <w:bCs w:val="0"/>
          <w:lang w:val="ru-RU"/>
        </w:rPr>
        <w:t>Объекты и сервисы третьих лиц</w:t>
      </w:r>
    </w:p>
    <w:p w14:paraId="36E5A59D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8.1. </w:t>
      </w:r>
      <w:r w:rsidRPr="008E1990">
        <w:rPr>
          <w:rStyle w:val="a0"/>
          <w:lang w:val="ru-RU"/>
        </w:rPr>
        <w:t>Электронные сообщения могут содержать ссылки, файлы или материалы третьих лиц. Организатор не проверяет все такие объекты заранее и не отвечает за их содержание, безопасность, доступность и достоверность, если ответственность Организатора прямо не установлена законом.</w:t>
      </w:r>
    </w:p>
    <w:p w14:paraId="230F4CEF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8.2. </w:t>
      </w:r>
      <w:r w:rsidRPr="008E1990">
        <w:rPr>
          <w:rStyle w:val="a0"/>
          <w:lang w:val="ru-RU"/>
        </w:rPr>
        <w:t>Переход по внешней ссылке, загрузка файла или использование стороннего сервиса осуществляются Пользователем с учетом условий и политики конфиденциальности соответствующего лица.</w:t>
      </w:r>
    </w:p>
    <w:p w14:paraId="1D07240D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8.3. </w:t>
      </w:r>
      <w:r w:rsidRPr="008E1990">
        <w:rPr>
          <w:rStyle w:val="a0"/>
          <w:lang w:val="ru-RU"/>
        </w:rPr>
        <w:t xml:space="preserve">Размещение приложения в магазине приложений, совместимость с операционной системой, использование </w:t>
      </w:r>
      <w:r>
        <w:rPr>
          <w:rStyle w:val="a0"/>
        </w:rPr>
        <w:t>push</w:t>
      </w:r>
      <w:r w:rsidRPr="008E1990">
        <w:rPr>
          <w:rStyle w:val="a0"/>
          <w:lang w:val="ru-RU"/>
        </w:rPr>
        <w:t>-уведомлений или услуг оператора связи не означает, что соответствующее третье лицо является стороной Соглашения или отвечает за работу Сервиса.</w:t>
      </w:r>
    </w:p>
    <w:p w14:paraId="35FEB52E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8.4. </w:t>
      </w:r>
      <w:r w:rsidRPr="008E1990">
        <w:rPr>
          <w:rStyle w:val="a0"/>
          <w:lang w:val="ru-RU"/>
        </w:rPr>
        <w:t>Пользователю рекомендуется проверять источник файлов и ссылок и использовать актуальные средства защиты устройства.</w:t>
      </w:r>
    </w:p>
    <w:p w14:paraId="077970DE" w14:textId="77777777" w:rsidR="00D87874" w:rsidRDefault="00000000">
      <w:pPr>
        <w:pStyle w:val="a2"/>
      </w:pPr>
      <w:r>
        <w:rPr>
          <w:rStyle w:val="a0"/>
          <w:b w:val="0"/>
          <w:bCs w:val="0"/>
        </w:rPr>
        <w:t xml:space="preserve">9. </w:t>
      </w:r>
      <w:r w:rsidRPr="008E1990">
        <w:rPr>
          <w:rStyle w:val="a0"/>
          <w:b w:val="0"/>
          <w:bCs w:val="0"/>
          <w:lang w:val="ru-RU"/>
        </w:rPr>
        <w:t>Функционирование Сервиса и ответственность</w:t>
      </w:r>
    </w:p>
    <w:p w14:paraId="58EBAF3E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9.1. </w:t>
      </w:r>
      <w:r w:rsidRPr="008E1990">
        <w:rPr>
          <w:rStyle w:val="a0"/>
          <w:lang w:val="ru-RU"/>
        </w:rPr>
        <w:t>Сервис предоставляется «как есть» и «при наличии технической возможности». Организатор не гарантирует соответствие Сервиса конкретной цели Пользователя, непрерывную и безошибочную работу, мгновенную доставку каждого сообщения либо постоянную доступность любой функции.</w:t>
      </w:r>
    </w:p>
    <w:p w14:paraId="64AEB902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9.2. </w:t>
      </w:r>
      <w:r w:rsidRPr="008E1990">
        <w:rPr>
          <w:rStyle w:val="a0"/>
          <w:lang w:val="ru-RU"/>
        </w:rPr>
        <w:t>Доставка или отображение сообщения может зависеть от интернет-соединения, устройства, операционной системы, настроек уведомлений, доступности получателя, блокировки Пользователя получателем и иных обстоятельств вне контроля Организатора.</w:t>
      </w:r>
    </w:p>
    <w:p w14:paraId="1DFC799D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9.3. </w:t>
      </w:r>
      <w:r w:rsidRPr="008E1990">
        <w:rPr>
          <w:rStyle w:val="a0"/>
          <w:lang w:val="ru-RU"/>
        </w:rPr>
        <w:t>Организатор принимает разумные меры для устойчивой работы Сервиса, но не отвечает за перерывы и последствия, вызванные авариями сетей и инфраструктуры, действиями операторов связи и магазинов приложений, вредоносной активностью третьих лиц, обязательными решениями государственных органов, обстоятельствами непреодолимой силы или иными не зависящими от Организатора обстоятельствами.</w:t>
      </w:r>
    </w:p>
    <w:p w14:paraId="79D2477C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9.4. </w:t>
      </w:r>
      <w:r w:rsidRPr="008E1990">
        <w:rPr>
          <w:rStyle w:val="a0"/>
          <w:lang w:val="ru-RU"/>
        </w:rPr>
        <w:t>Организатор не гарантирует бессрочное хранение сообщений или возможность их восстановления. Пользователь должен самостоятельно сохранять важные материалы законным и безопасным способом.</w:t>
      </w:r>
    </w:p>
    <w:p w14:paraId="130D5CE1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9.5. </w:t>
      </w:r>
      <w:r w:rsidRPr="008E1990">
        <w:rPr>
          <w:rStyle w:val="a0"/>
          <w:lang w:val="ru-RU"/>
        </w:rPr>
        <w:t>Пользователь несет ответственность за нарушения закона и Соглашения, совершенные при использовании Аккаунта, а также за причиненный ими вред. Организатор вправе передать сведения о нарушении уполномоченным органам в предусмотренных законом случаях.</w:t>
      </w:r>
    </w:p>
    <w:p w14:paraId="02B0EEBF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lastRenderedPageBreak/>
        <w:t xml:space="preserve">9.6. </w:t>
      </w:r>
      <w:r w:rsidRPr="008E1990">
        <w:rPr>
          <w:rStyle w:val="a0"/>
          <w:lang w:val="ru-RU"/>
        </w:rPr>
        <w:t>Организатор не отвечает за Контент, действия, заявления, предложения и договоренности других Пользователей, а также за решения, принятые Пользователем на их основании, кроме случаев, когда ответственность Организатора прямо установлена законом.</w:t>
      </w:r>
    </w:p>
    <w:p w14:paraId="58C3C20B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9.7. </w:t>
      </w:r>
      <w:r w:rsidRPr="008E1990">
        <w:rPr>
          <w:rStyle w:val="a0"/>
          <w:lang w:val="ru-RU"/>
        </w:rPr>
        <w:t>В максимально допустимой законом степени Организатор не возмещает косвенные убытки, упущенную выгоду и потери, вызванные обстоятельствами вне его разумного контроля. Ограничения Соглашения не применяются к ответственности, которую нельзя исключить или ограничить законом, включая ответственность за умышленное нарушение, причинение вреда жизни или здоровью и нарушение обязательных прав потребителя.</w:t>
      </w:r>
    </w:p>
    <w:p w14:paraId="68F803BA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9.8. </w:t>
      </w:r>
      <w:r w:rsidRPr="008E1990">
        <w:rPr>
          <w:rStyle w:val="a0"/>
          <w:lang w:val="ru-RU"/>
        </w:rPr>
        <w:t>Ничто в Соглашении не ограничивает право Пользователя на средства защиты, предоставленные императивными нормами законодательства Российской Федерации.</w:t>
      </w:r>
    </w:p>
    <w:p w14:paraId="0DB3DE59" w14:textId="77777777" w:rsidR="00D87874" w:rsidRDefault="00000000">
      <w:pPr>
        <w:pStyle w:val="a2"/>
      </w:pPr>
      <w:r>
        <w:rPr>
          <w:rStyle w:val="a0"/>
          <w:b w:val="0"/>
          <w:bCs w:val="0"/>
        </w:rPr>
        <w:t xml:space="preserve">10. </w:t>
      </w:r>
      <w:r w:rsidRPr="008E1990">
        <w:rPr>
          <w:rStyle w:val="a0"/>
          <w:b w:val="0"/>
          <w:bCs w:val="0"/>
          <w:lang w:val="ru-RU"/>
        </w:rPr>
        <w:t>Ограничение доступа</w:t>
      </w:r>
      <w:r>
        <w:rPr>
          <w:rStyle w:val="a0"/>
          <w:b w:val="0"/>
          <w:bCs w:val="0"/>
        </w:rPr>
        <w:t xml:space="preserve">, </w:t>
      </w:r>
      <w:r w:rsidRPr="008E1990">
        <w:rPr>
          <w:rStyle w:val="a0"/>
          <w:b w:val="0"/>
          <w:bCs w:val="0"/>
          <w:lang w:val="ru-RU"/>
        </w:rPr>
        <w:t>удаление Аккаунта и прекращение Соглашения</w:t>
      </w:r>
    </w:p>
    <w:p w14:paraId="4865C5C3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10.1. </w:t>
      </w:r>
      <w:r w:rsidRPr="008E1990">
        <w:rPr>
          <w:rStyle w:val="a0"/>
          <w:lang w:val="ru-RU"/>
        </w:rPr>
        <w:t>Соглашение действует с момента его принятия и до удаления Аккаунта, прекращения использования Сервиса или прекращения Соглашения по иному предусмотренному основанию.</w:t>
      </w:r>
    </w:p>
    <w:p w14:paraId="0360A3FC" w14:textId="2C220211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10.2. </w:t>
      </w:r>
      <w:r w:rsidRPr="008E1990">
        <w:rPr>
          <w:rStyle w:val="a0"/>
          <w:lang w:val="ru-RU"/>
        </w:rPr>
        <w:t xml:space="preserve">Пользователь вправе в любое время прекратить использование Сервиса и инициировать удаление Аккаунта через предусмотренную в приложении функцию, если она доступна, либо направить запрос по адресу </w:t>
      </w:r>
      <w:r w:rsidR="000321C4" w:rsidRPr="000321C4">
        <w:rPr>
          <w:rStyle w:val="Hyperlink0"/>
          <w:rFonts w:eastAsia="Arial Unicode MS"/>
        </w:rPr>
        <w:t>help</w:t>
      </w:r>
      <w:r w:rsidR="000321C4" w:rsidRPr="000321C4">
        <w:rPr>
          <w:rStyle w:val="Hyperlink0"/>
          <w:rFonts w:eastAsia="Arial Unicode MS"/>
          <w:lang w:val="ru-RU"/>
        </w:rPr>
        <w:t>@</w:t>
      </w:r>
      <w:proofErr w:type="spellStart"/>
      <w:r w:rsidR="000321C4" w:rsidRPr="000321C4">
        <w:rPr>
          <w:rStyle w:val="Hyperlink0"/>
          <w:rFonts w:eastAsia="Arial Unicode MS"/>
        </w:rPr>
        <w:t>tiriti</w:t>
      </w:r>
      <w:proofErr w:type="spellEnd"/>
      <w:r w:rsidR="000321C4" w:rsidRPr="000321C4">
        <w:rPr>
          <w:rStyle w:val="Hyperlink0"/>
          <w:rFonts w:eastAsia="Arial Unicode MS"/>
          <w:lang w:val="ru-RU"/>
        </w:rPr>
        <w:t>.</w:t>
      </w:r>
      <w:r w:rsidR="000321C4" w:rsidRPr="000321C4">
        <w:rPr>
          <w:rStyle w:val="Hyperlink0"/>
          <w:rFonts w:eastAsia="Arial Unicode MS"/>
        </w:rPr>
        <w:t>online</w:t>
      </w:r>
      <w:r w:rsidR="000321C4" w:rsidRPr="000321C4">
        <w:rPr>
          <w:rStyle w:val="Hyperlink0"/>
          <w:rFonts w:eastAsia="Arial Unicode MS"/>
          <w:lang w:val="ru-RU"/>
        </w:rPr>
        <w:t>.</w:t>
      </w:r>
    </w:p>
    <w:p w14:paraId="2D7F9B5E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10.3. </w:t>
      </w:r>
      <w:r w:rsidRPr="008E1990">
        <w:rPr>
          <w:rStyle w:val="a0"/>
          <w:lang w:val="ru-RU"/>
        </w:rPr>
        <w:t>После подтверждения удаления Аккаунта доступ к нему прекращается. Данные удаляются, обезличиваются или сохраняются в соответствии с Политикой конфиденциальности и обязательными требованиями законодательства Российской Федерации.</w:t>
      </w:r>
    </w:p>
    <w:p w14:paraId="13782E0F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10.4. </w:t>
      </w:r>
      <w:r w:rsidRPr="008E1990">
        <w:rPr>
          <w:rStyle w:val="a0"/>
          <w:lang w:val="ru-RU"/>
        </w:rPr>
        <w:t>Организатор вправе временно ограничить или прекратить доступ к Аккаунту полностью или частично при:</w:t>
      </w:r>
    </w:p>
    <w:p w14:paraId="048B9ED0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нарушении Соглашения, закона или прав третьих лиц;</w:t>
      </w:r>
    </w:p>
    <w:p w14:paraId="7B584F3A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распространении запрещенной информации, спаме, мошенничестве или вредоносной активности;</w:t>
      </w:r>
    </w:p>
    <w:p w14:paraId="05E450B8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наличии угрозы безопасности Аккаунта, Пользователей или Сервиса;</w:t>
      </w:r>
    </w:p>
    <w:p w14:paraId="22F964DC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получении обязательного требования суда, государственного органа или иного уполномоченного лица;</w:t>
      </w:r>
    </w:p>
    <w:p w14:paraId="549F005F" w14:textId="77777777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>необходимости предотвратить ущерб либо обеспечить устойчивость Сервиса.</w:t>
      </w:r>
    </w:p>
    <w:p w14:paraId="72DE1C0B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10.5. </w:t>
      </w:r>
      <w:r w:rsidRPr="008E1990">
        <w:rPr>
          <w:rStyle w:val="a0"/>
          <w:lang w:val="ru-RU"/>
        </w:rPr>
        <w:t>Мера должна по возможности соответствовать характеру и риску нарушения. Организатор вправе применить немедленное ограничение, если промедление может привести к нарушению закона, причинению вреда или компрометации безопасности.</w:t>
      </w:r>
    </w:p>
    <w:p w14:paraId="4DE6C28A" w14:textId="2FB60F62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10.6. </w:t>
      </w:r>
      <w:r w:rsidRPr="008E1990">
        <w:rPr>
          <w:rStyle w:val="a0"/>
          <w:lang w:val="ru-RU"/>
        </w:rPr>
        <w:t xml:space="preserve">Пользователь может обжаловать ограничение, направив обращение на </w:t>
      </w:r>
      <w:proofErr w:type="spellStart"/>
      <w:proofErr w:type="gramStart"/>
      <w:r w:rsidR="000321C4" w:rsidRPr="000321C4">
        <w:rPr>
          <w:rStyle w:val="a0"/>
          <w:lang w:val="ru-RU"/>
        </w:rPr>
        <w:t>help@tiriti.online</w:t>
      </w:r>
      <w:proofErr w:type="spellEnd"/>
      <w:r w:rsidR="000321C4" w:rsidRPr="000321C4" w:rsidDel="000321C4">
        <w:rPr>
          <w:rStyle w:val="a0"/>
          <w:lang w:val="ru-RU"/>
        </w:rPr>
        <w:t xml:space="preserve"> </w:t>
      </w:r>
      <w:r w:rsidRPr="008E1990">
        <w:rPr>
          <w:rStyle w:val="a0"/>
          <w:lang w:val="ru-RU"/>
        </w:rPr>
        <w:t xml:space="preserve"> с</w:t>
      </w:r>
      <w:proofErr w:type="gramEnd"/>
      <w:r w:rsidRPr="008E1990">
        <w:rPr>
          <w:rStyle w:val="a0"/>
          <w:lang w:val="ru-RU"/>
        </w:rPr>
        <w:t xml:space="preserve"> указанием </w:t>
      </w:r>
      <w:r w:rsidR="0019747D">
        <w:rPr>
          <w:rStyle w:val="a0"/>
          <w:lang w:val="ru-RU"/>
        </w:rPr>
        <w:t>электронной почты</w:t>
      </w:r>
      <w:r w:rsidRPr="008E1990">
        <w:rPr>
          <w:rStyle w:val="a0"/>
          <w:lang w:val="ru-RU"/>
        </w:rPr>
        <w:t xml:space="preserve"> Аккаунта и обстоятельств. Передавать в обращении одноразовый код подтверждения не требуется и не следует.</w:t>
      </w:r>
    </w:p>
    <w:p w14:paraId="28C1FB3B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10.7. </w:t>
      </w:r>
      <w:r w:rsidRPr="008E1990">
        <w:rPr>
          <w:rStyle w:val="a0"/>
          <w:lang w:val="ru-RU"/>
        </w:rPr>
        <w:t>Организатор вправе прекратить работу Сервиса. Если это возможно и не создает угроз безопасности или нарушения закона, Пользователи уведомляются заранее доступным способом.</w:t>
      </w:r>
    </w:p>
    <w:p w14:paraId="34CFCAC5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10.8. </w:t>
      </w:r>
      <w:r w:rsidRPr="008E1990">
        <w:rPr>
          <w:rStyle w:val="a0"/>
          <w:lang w:val="ru-RU"/>
        </w:rPr>
        <w:t>Прекращение Соглашения не прекращает положения об интеллектуальных правах, ответственности, разрешении споров и обязательном хранении данных, которые по своей природе или закону продолжают действовать.</w:t>
      </w:r>
    </w:p>
    <w:p w14:paraId="22A2B438" w14:textId="77777777" w:rsidR="00D87874" w:rsidRDefault="00000000">
      <w:pPr>
        <w:pStyle w:val="a2"/>
      </w:pPr>
      <w:r>
        <w:rPr>
          <w:rStyle w:val="a0"/>
          <w:b w:val="0"/>
          <w:bCs w:val="0"/>
        </w:rPr>
        <w:lastRenderedPageBreak/>
        <w:t xml:space="preserve">11. </w:t>
      </w:r>
      <w:r w:rsidRPr="008E1990">
        <w:rPr>
          <w:rStyle w:val="a0"/>
          <w:b w:val="0"/>
          <w:bCs w:val="0"/>
          <w:lang w:val="ru-RU"/>
        </w:rPr>
        <w:t>Изменение Соглашения и заключительные положения</w:t>
      </w:r>
    </w:p>
    <w:p w14:paraId="56E89B37" w14:textId="6420512C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11.1. </w:t>
      </w:r>
      <w:r w:rsidRPr="008E1990">
        <w:rPr>
          <w:rStyle w:val="a0"/>
          <w:lang w:val="ru-RU"/>
        </w:rPr>
        <w:t>Организатор вправе изменять Соглашение в связи с развитием Сервиса, изменением закона, требований безопасности или условий работы. Новая редакция публикуется по адресу:</w:t>
      </w:r>
      <w:r>
        <w:rPr>
          <w:rStyle w:val="a0"/>
          <w:lang w:val="ru-RU"/>
        </w:rPr>
        <w:t xml:space="preserve"> </w:t>
      </w:r>
      <w:r w:rsidR="0019747D" w:rsidRPr="004A3870">
        <w:rPr>
          <w:rStyle w:val="a0"/>
          <w:lang w:val="ru-RU"/>
        </w:rPr>
        <w:t>https://tiriti.online/legal/privacy-policy</w:t>
      </w:r>
    </w:p>
    <w:p w14:paraId="349762C6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11.2. </w:t>
      </w:r>
      <w:r w:rsidRPr="008E1990">
        <w:rPr>
          <w:rStyle w:val="a0"/>
          <w:lang w:val="ru-RU"/>
        </w:rPr>
        <w:t xml:space="preserve">Новая редакция вступает в силу с указанной в ней даты. О существенных изменениях Организатор по возможности уведомляет через Сервис, </w:t>
      </w:r>
      <w:r>
        <w:rPr>
          <w:rStyle w:val="a0"/>
        </w:rPr>
        <w:t>push</w:t>
      </w:r>
      <w:r w:rsidRPr="008E1990">
        <w:rPr>
          <w:rStyle w:val="a0"/>
          <w:lang w:val="ru-RU"/>
        </w:rPr>
        <w:t xml:space="preserve">-уведомление, </w:t>
      </w:r>
      <w:r>
        <w:rPr>
          <w:rStyle w:val="a0"/>
        </w:rPr>
        <w:t>SMS</w:t>
      </w:r>
      <w:r w:rsidRPr="008E1990">
        <w:rPr>
          <w:rStyle w:val="a0"/>
          <w:lang w:val="ru-RU"/>
        </w:rPr>
        <w:t xml:space="preserve"> или информационную страницу.</w:t>
      </w:r>
    </w:p>
    <w:p w14:paraId="2EB51EF2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11.3. </w:t>
      </w:r>
      <w:r w:rsidRPr="008E1990">
        <w:rPr>
          <w:rStyle w:val="a0"/>
          <w:lang w:val="ru-RU"/>
        </w:rPr>
        <w:t>Продолжение использования Сервиса после вступления новой редакции в силу означает принятие изменений. Если закон или характер изменений требует отдельного явно выраженного согласия, Организатор запрашивает его отдельно. Пользователь, не согласный с изменениями, обязан прекратить использование Сервиса и вправе удалить Аккаунт.</w:t>
      </w:r>
    </w:p>
    <w:p w14:paraId="7570FBA8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11.4. </w:t>
      </w:r>
      <w:r w:rsidRPr="008E1990">
        <w:rPr>
          <w:rStyle w:val="a0"/>
          <w:lang w:val="ru-RU"/>
        </w:rPr>
        <w:t>К Соглашению и связанным с ним отношениям применяется законодательство Российской Федерации.</w:t>
      </w:r>
    </w:p>
    <w:p w14:paraId="0A7362C2" w14:textId="7678E7D5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11.5. </w:t>
      </w:r>
      <w:r w:rsidRPr="008E1990">
        <w:rPr>
          <w:rStyle w:val="a0"/>
          <w:lang w:val="ru-RU"/>
        </w:rPr>
        <w:t xml:space="preserve">Стороны стремятся разрешать разногласия путем переписки и переговоров. Претензия направляется по электронной почте </w:t>
      </w:r>
      <w:proofErr w:type="spellStart"/>
      <w:proofErr w:type="gramStart"/>
      <w:r w:rsidR="000321C4" w:rsidRPr="000321C4">
        <w:rPr>
          <w:rStyle w:val="a0"/>
          <w:lang w:val="ru-RU"/>
        </w:rPr>
        <w:t>help@tiriti.online</w:t>
      </w:r>
      <w:proofErr w:type="spellEnd"/>
      <w:r w:rsidR="000321C4" w:rsidRPr="000321C4" w:rsidDel="000321C4">
        <w:rPr>
          <w:rStyle w:val="a0"/>
          <w:lang w:val="ru-RU"/>
        </w:rPr>
        <w:t xml:space="preserve"> </w:t>
      </w:r>
      <w:r w:rsidRPr="008E1990">
        <w:rPr>
          <w:rStyle w:val="a0"/>
          <w:lang w:val="ru-RU"/>
        </w:rPr>
        <w:t xml:space="preserve"> или</w:t>
      </w:r>
      <w:proofErr w:type="gramEnd"/>
      <w:r w:rsidRPr="008E1990">
        <w:rPr>
          <w:rStyle w:val="a0"/>
          <w:lang w:val="ru-RU"/>
        </w:rPr>
        <w:t xml:space="preserve"> по адресу: Россия, г. Москва, ул. </w:t>
      </w:r>
      <w:r w:rsidRPr="000321C4">
        <w:rPr>
          <w:rStyle w:val="a0"/>
          <w:lang w:val="ru-RU"/>
        </w:rPr>
        <w:t xml:space="preserve">Ефремова, д. </w:t>
      </w:r>
      <w:r w:rsidR="0019747D">
        <w:rPr>
          <w:rStyle w:val="a0"/>
          <w:lang w:val="ru-RU"/>
        </w:rPr>
        <w:t>17</w:t>
      </w:r>
      <w:r w:rsidRPr="000321C4">
        <w:rPr>
          <w:rStyle w:val="a0"/>
          <w:lang w:val="ru-RU"/>
        </w:rPr>
        <w:t xml:space="preserve">, кв. 13, 119048. </w:t>
      </w:r>
      <w:r w:rsidRPr="008E1990">
        <w:rPr>
          <w:rStyle w:val="a0"/>
          <w:lang w:val="ru-RU"/>
        </w:rPr>
        <w:t>Организатор рассматривает обращение в течение 30 календарных дней, если законом не установлен иной срок.</w:t>
      </w:r>
    </w:p>
    <w:p w14:paraId="07A05039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11.6. </w:t>
      </w:r>
      <w:r w:rsidRPr="008E1990">
        <w:rPr>
          <w:rStyle w:val="a0"/>
          <w:lang w:val="ru-RU"/>
        </w:rPr>
        <w:t>Обязательный досудебный порядок применяется только в случаях и пределах, установленных законом. При недостижении соглашения спор передается в суд в соответствии с правилами подсудности, установленными законодательством Российской Федерации, включая правила защиты прав потребителей, если они применимы.</w:t>
      </w:r>
    </w:p>
    <w:p w14:paraId="2C324079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11.7. </w:t>
      </w:r>
      <w:r w:rsidRPr="008E1990">
        <w:rPr>
          <w:rStyle w:val="a0"/>
          <w:lang w:val="ru-RU"/>
        </w:rPr>
        <w:t xml:space="preserve">Юридически значимые уведомления Пользователю могут направляться через Сервис, </w:t>
      </w:r>
      <w:r>
        <w:rPr>
          <w:rStyle w:val="a0"/>
        </w:rPr>
        <w:t>push</w:t>
      </w:r>
      <w:r w:rsidRPr="008E1990">
        <w:rPr>
          <w:rStyle w:val="a0"/>
          <w:lang w:val="ru-RU"/>
        </w:rPr>
        <w:t xml:space="preserve">-уведомлением, </w:t>
      </w:r>
      <w:r>
        <w:rPr>
          <w:rStyle w:val="a0"/>
        </w:rPr>
        <w:t>SMS</w:t>
      </w:r>
      <w:r w:rsidRPr="008E1990">
        <w:rPr>
          <w:rStyle w:val="a0"/>
          <w:lang w:val="ru-RU"/>
        </w:rPr>
        <w:t xml:space="preserve"> на номер Аккаунта или иным согласованным способом. Уведомление считается полученным при его доставке соответствующим техническим средством, если иное не установлено законом или не следует из обстоятельств.</w:t>
      </w:r>
    </w:p>
    <w:p w14:paraId="1EE02A6A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11.8. </w:t>
      </w:r>
      <w:r w:rsidRPr="008E1990">
        <w:rPr>
          <w:rStyle w:val="a0"/>
          <w:lang w:val="ru-RU"/>
        </w:rPr>
        <w:t>Недействительность отдельного положения Соглашения не влечет недействительность остальных положений. Недействительное положение заменяется применимой нормой закона или толкуется максимально близко к его законной цели.</w:t>
      </w:r>
    </w:p>
    <w:p w14:paraId="18C7F0CA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11.9. </w:t>
      </w:r>
      <w:r w:rsidRPr="008E1990">
        <w:rPr>
          <w:rStyle w:val="a0"/>
          <w:lang w:val="ru-RU"/>
        </w:rPr>
        <w:t>Пользователь не вправе передавать права и обязанности по Соглашению третьему лицу без письменного согласия Организатора. При передаче прав на Сервис правопреемнику Организатор вправе передать ему права и обязанности по Соглашению с соблюдением требований закона и уведомлением Пользователей, когда такое уведомление обязательно.</w:t>
      </w:r>
    </w:p>
    <w:p w14:paraId="496D2569" w14:textId="77777777" w:rsidR="00D87874" w:rsidRPr="008E1990" w:rsidRDefault="00000000">
      <w:pPr>
        <w:pStyle w:val="LegalClause"/>
        <w:rPr>
          <w:lang w:val="ru-RU"/>
        </w:rPr>
      </w:pPr>
      <w:r w:rsidRPr="008E1990">
        <w:rPr>
          <w:rStyle w:val="a0"/>
          <w:b/>
          <w:bCs/>
          <w:lang w:val="ru-RU"/>
        </w:rPr>
        <w:t xml:space="preserve">11.10. </w:t>
      </w:r>
      <w:r w:rsidRPr="008E1990">
        <w:rPr>
          <w:rStyle w:val="a0"/>
          <w:lang w:val="ru-RU"/>
        </w:rPr>
        <w:t>Обращения по вопросам работы Сервиса, нарушения прав, незаконного Контента и интеллектуальной собственности направляются:</w:t>
      </w:r>
    </w:p>
    <w:p w14:paraId="7B41178A" w14:textId="6801169F" w:rsidR="00D87874" w:rsidRPr="008E1990" w:rsidRDefault="00000000">
      <w:pPr>
        <w:pStyle w:val="a1"/>
        <w:numPr>
          <w:ilvl w:val="0"/>
          <w:numId w:val="2"/>
        </w:numPr>
        <w:spacing w:after="60"/>
        <w:rPr>
          <w:lang w:val="ru-RU"/>
        </w:rPr>
      </w:pPr>
      <w:r w:rsidRPr="008E1990">
        <w:rPr>
          <w:rStyle w:val="a0"/>
          <w:lang w:val="ru-RU"/>
        </w:rPr>
        <w:t xml:space="preserve">электронная почта: </w:t>
      </w:r>
      <w:proofErr w:type="spellStart"/>
      <w:proofErr w:type="gramStart"/>
      <w:r w:rsidR="000321C4" w:rsidRPr="000321C4">
        <w:rPr>
          <w:rStyle w:val="a0"/>
          <w:lang w:val="ru-RU"/>
        </w:rPr>
        <w:t>help@tiriti.online</w:t>
      </w:r>
      <w:proofErr w:type="spellEnd"/>
      <w:r w:rsidR="000321C4" w:rsidRPr="000321C4" w:rsidDel="000321C4">
        <w:rPr>
          <w:rStyle w:val="a0"/>
          <w:lang w:val="ru-RU"/>
        </w:rPr>
        <w:t xml:space="preserve"> </w:t>
      </w:r>
      <w:r w:rsidRPr="008E1990">
        <w:rPr>
          <w:rStyle w:val="a0"/>
          <w:lang w:val="ru-RU"/>
        </w:rPr>
        <w:t>;</w:t>
      </w:r>
      <w:proofErr w:type="gramEnd"/>
    </w:p>
    <w:p w14:paraId="0B3106A4" w14:textId="46D6F7A0" w:rsidR="00D87874" w:rsidRDefault="00000000">
      <w:pPr>
        <w:pStyle w:val="a1"/>
        <w:numPr>
          <w:ilvl w:val="0"/>
          <w:numId w:val="2"/>
        </w:numPr>
        <w:spacing w:after="60"/>
      </w:pPr>
      <w:r w:rsidRPr="008E1990">
        <w:rPr>
          <w:rStyle w:val="a0"/>
          <w:lang w:val="ru-RU"/>
        </w:rPr>
        <w:t xml:space="preserve">почтовый адрес: Россия, г. Москва, ул. </w:t>
      </w:r>
      <w:proofErr w:type="spellStart"/>
      <w:r>
        <w:rPr>
          <w:rStyle w:val="a0"/>
        </w:rPr>
        <w:t>Ефремова</w:t>
      </w:r>
      <w:proofErr w:type="spellEnd"/>
      <w:r>
        <w:rPr>
          <w:rStyle w:val="a0"/>
        </w:rPr>
        <w:t xml:space="preserve">, д. </w:t>
      </w:r>
      <w:r w:rsidR="0019747D">
        <w:rPr>
          <w:rStyle w:val="a0"/>
          <w:lang w:val="ru-RU"/>
        </w:rPr>
        <w:t>17</w:t>
      </w:r>
      <w:r>
        <w:rPr>
          <w:rStyle w:val="a0"/>
        </w:rPr>
        <w:t xml:space="preserve">, </w:t>
      </w:r>
      <w:proofErr w:type="spellStart"/>
      <w:r>
        <w:rPr>
          <w:rStyle w:val="a0"/>
        </w:rPr>
        <w:t>кв</w:t>
      </w:r>
      <w:proofErr w:type="spellEnd"/>
      <w:r>
        <w:rPr>
          <w:rStyle w:val="a0"/>
        </w:rPr>
        <w:t>. 13, 119048.</w:t>
      </w:r>
    </w:p>
    <w:sectPr w:rsidR="00D87874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F486D" w14:textId="77777777" w:rsidR="000A7211" w:rsidRDefault="000A7211">
      <w:r>
        <w:separator/>
      </w:r>
    </w:p>
  </w:endnote>
  <w:endnote w:type="continuationSeparator" w:id="0">
    <w:p w14:paraId="0CC15458" w14:textId="77777777" w:rsidR="000A7211" w:rsidRDefault="000A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DBAC3" w14:textId="77777777" w:rsidR="00D87874" w:rsidRDefault="00000000">
    <w:pPr>
      <w:pStyle w:val="Footer"/>
      <w:tabs>
        <w:tab w:val="clear" w:pos="9360"/>
        <w:tab w:val="right" w:pos="9340"/>
      </w:tabs>
      <w:jc w:val="right"/>
    </w:pPr>
    <w:r>
      <w:rPr>
        <w:rStyle w:val="a0"/>
        <w:color w:val="666666"/>
        <w:sz w:val="18"/>
        <w:szCs w:val="18"/>
        <w:u w:color="666666"/>
      </w:rPr>
      <w:fldChar w:fldCharType="begin"/>
    </w:r>
    <w:r>
      <w:rPr>
        <w:rStyle w:val="a0"/>
        <w:color w:val="666666"/>
        <w:sz w:val="18"/>
        <w:szCs w:val="18"/>
        <w:u w:color="666666"/>
      </w:rPr>
      <w:instrText xml:space="preserve"> PAGE </w:instrText>
    </w:r>
    <w:r>
      <w:rPr>
        <w:rStyle w:val="a0"/>
        <w:color w:val="666666"/>
        <w:sz w:val="18"/>
        <w:szCs w:val="18"/>
        <w:u w:color="666666"/>
      </w:rPr>
      <w:fldChar w:fldCharType="separate"/>
    </w:r>
    <w:r w:rsidR="008E1990">
      <w:rPr>
        <w:rStyle w:val="a0"/>
        <w:noProof/>
        <w:color w:val="666666"/>
        <w:sz w:val="18"/>
        <w:szCs w:val="18"/>
        <w:u w:color="666666"/>
      </w:rPr>
      <w:t>1</w:t>
    </w:r>
    <w:r>
      <w:rPr>
        <w:rStyle w:val="a0"/>
        <w:color w:val="666666"/>
        <w:sz w:val="18"/>
        <w:szCs w:val="18"/>
        <w:u w:color="66666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490D3" w14:textId="77777777" w:rsidR="000A7211" w:rsidRDefault="000A7211">
      <w:r>
        <w:separator/>
      </w:r>
    </w:p>
  </w:footnote>
  <w:footnote w:type="continuationSeparator" w:id="0">
    <w:p w14:paraId="6C153B5F" w14:textId="77777777" w:rsidR="000A7211" w:rsidRDefault="000A7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3C549" w14:textId="77777777" w:rsidR="00D87874" w:rsidRDefault="00D87874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D4143"/>
    <w:multiLevelType w:val="hybridMultilevel"/>
    <w:tmpl w:val="A64662F6"/>
    <w:numStyleLink w:val="1"/>
  </w:abstractNum>
  <w:abstractNum w:abstractNumId="1" w15:restartNumberingAfterBreak="0">
    <w:nsid w:val="12E107AE"/>
    <w:multiLevelType w:val="hybridMultilevel"/>
    <w:tmpl w:val="A64662F6"/>
    <w:styleLink w:val="1"/>
    <w:lvl w:ilvl="0" w:tplc="1170505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CE4EAA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E8B730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7EC78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E21AC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5E776A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6893E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A874E4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308558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17131873">
    <w:abstractNumId w:val="1"/>
  </w:num>
  <w:num w:numId="2" w16cid:durableId="209643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oNotDisplayPageBoundaries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874"/>
    <w:rsid w:val="000321C4"/>
    <w:rsid w:val="000A7211"/>
    <w:rsid w:val="0019747D"/>
    <w:rsid w:val="008E1990"/>
    <w:rsid w:val="00924AF4"/>
    <w:rsid w:val="00CC6B03"/>
    <w:rsid w:val="00D8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F16CC3"/>
  <w15:docId w15:val="{4BFD30F5-1810-5C47-ACD5-76FD68BA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R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cs="Arial Unicode MS"/>
      <w:color w:val="000000"/>
      <w:sz w:val="22"/>
      <w:szCs w:val="22"/>
      <w:u w:color="000000"/>
      <w:lang w:val="en-US"/>
    </w:rPr>
  </w:style>
  <w:style w:type="character" w:customStyle="1" w:styleId="a0">
    <w:name w:val="Нет"/>
  </w:style>
  <w:style w:type="paragraph" w:styleId="Title">
    <w:name w:val="Title"/>
    <w:next w:val="a1"/>
    <w:uiPriority w:val="10"/>
    <w:qFormat/>
    <w:pPr>
      <w:keepNext/>
      <w:spacing w:after="160"/>
      <w:jc w:val="center"/>
    </w:pPr>
    <w:rPr>
      <w:rFonts w:cs="Arial Unicode MS"/>
      <w:b/>
      <w:bCs/>
      <w:color w:val="000000"/>
      <w:spacing w:val="5"/>
      <w:kern w:val="28"/>
      <w:sz w:val="32"/>
      <w:szCs w:val="32"/>
      <w:u w:color="000000"/>
      <w:lang w:val="en-US"/>
    </w:rPr>
  </w:style>
  <w:style w:type="paragraph" w:customStyle="1" w:styleId="a1">
    <w:name w:val="Основной текст"/>
    <w:pPr>
      <w:spacing w:after="80" w:line="259" w:lineRule="auto"/>
    </w:pPr>
    <w:rPr>
      <w:rFonts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Subtitle">
    <w:name w:val="Subtitle"/>
    <w:next w:val="a1"/>
    <w:uiPriority w:val="11"/>
    <w:qFormat/>
    <w:pPr>
      <w:keepNext/>
      <w:spacing w:after="240"/>
      <w:jc w:val="right"/>
    </w:pPr>
    <w:rPr>
      <w:rFonts w:cs="Arial Unicode MS"/>
      <w:color w:val="000000"/>
      <w:spacing w:val="15"/>
      <w:u w:color="000000"/>
      <w:lang w:val="en-US"/>
    </w:rPr>
  </w:style>
  <w:style w:type="paragraph" w:customStyle="1" w:styleId="a2">
    <w:name w:val="Рубрика"/>
    <w:next w:val="a1"/>
    <w:pPr>
      <w:keepNext/>
      <w:keepLines/>
      <w:spacing w:before="260" w:after="100"/>
      <w:outlineLvl w:val="0"/>
    </w:pPr>
    <w:rPr>
      <w:rFonts w:cs="Arial Unicode MS"/>
      <w:b/>
      <w:bCs/>
      <w:color w:val="000000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LegalClause">
    <w:name w:val="Legal Clause"/>
    <w:pPr>
      <w:keepLines/>
      <w:spacing w:after="80" w:line="259" w:lineRule="auto"/>
      <w:ind w:left="605" w:hanging="605"/>
    </w:pPr>
    <w:rPr>
      <w:rFonts w:cs="Arial Unicode MS"/>
      <w:color w:val="000000"/>
      <w:sz w:val="22"/>
      <w:szCs w:val="22"/>
      <w:u w:color="000000"/>
      <w:lang w:val="en-US"/>
    </w:rPr>
  </w:style>
  <w:style w:type="character" w:customStyle="1" w:styleId="Hyperlink0">
    <w:name w:val="Hyperlink.0"/>
    <w:basedOn w:val="a0"/>
    <w:rPr>
      <w:rFonts w:ascii="Times New Roman" w:eastAsia="Times New Roman" w:hAnsi="Times New Roman" w:cs="Times New Roman"/>
      <w:outline w:val="0"/>
      <w:color w:val="000000"/>
      <w:u w:val="single"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8E1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9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99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990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CC6B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iriti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3589</Words>
  <Characters>20462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Rinat Yuldashev</cp:lastModifiedBy>
  <cp:revision>2</cp:revision>
  <dcterms:created xsi:type="dcterms:W3CDTF">2026-07-26T13:34:00Z</dcterms:created>
  <dcterms:modified xsi:type="dcterms:W3CDTF">2026-07-26T13:34:00Z</dcterms:modified>
</cp:coreProperties>
</file>